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ACF0D" w14:textId="77777777" w:rsidR="00460255" w:rsidRDefault="00460255" w:rsidP="00630D96">
      <w:pPr>
        <w:rPr>
          <w:rStyle w:val="Bodytekst"/>
          <w:rFonts w:ascii="Calibri" w:hAnsi="Calibri"/>
        </w:rPr>
      </w:pPr>
    </w:p>
    <w:p w14:paraId="7D68DA50" w14:textId="77777777" w:rsidR="00460255" w:rsidRDefault="00460255" w:rsidP="00630D96">
      <w:pPr>
        <w:rPr>
          <w:rStyle w:val="Bodytekst"/>
          <w:rFonts w:ascii="Calibri" w:hAnsi="Calibri"/>
        </w:rPr>
      </w:pPr>
    </w:p>
    <w:p w14:paraId="2B71BE52" w14:textId="77777777" w:rsidR="00460255" w:rsidRDefault="00460255" w:rsidP="00630D96">
      <w:pPr>
        <w:rPr>
          <w:rStyle w:val="Bodytekst"/>
          <w:rFonts w:ascii="Calibri" w:hAnsi="Calibri"/>
        </w:rPr>
      </w:pPr>
    </w:p>
    <w:p w14:paraId="00F6B1C0" w14:textId="77777777" w:rsidR="00460255" w:rsidRDefault="00460255" w:rsidP="00630D96">
      <w:pPr>
        <w:rPr>
          <w:rStyle w:val="Bodytekst"/>
          <w:rFonts w:ascii="Calibri" w:hAnsi="Calibri"/>
        </w:rPr>
      </w:pPr>
    </w:p>
    <w:p w14:paraId="44EF1E09" w14:textId="347A5F50" w:rsidR="00C34765" w:rsidRPr="008042F2" w:rsidRDefault="00E566F7" w:rsidP="00630D96">
      <w:pPr>
        <w:rPr>
          <w:rStyle w:val="Bodytekst"/>
          <w:rFonts w:ascii="Calibri" w:hAnsi="Calibri"/>
        </w:rPr>
      </w:pPr>
      <w:r>
        <w:rPr>
          <w:rFonts w:ascii="Calibri" w:hAnsi="Calibri"/>
          <w:noProof/>
          <w:lang w:val="en-US"/>
        </w:rPr>
        <mc:AlternateContent>
          <mc:Choice Requires="wps">
            <w:drawing>
              <wp:anchor distT="0" distB="0" distL="114300" distR="114300" simplePos="0" relativeHeight="251658240" behindDoc="0" locked="0" layoutInCell="1" allowOverlap="1" wp14:anchorId="00F52E8A" wp14:editId="67D5688F">
                <wp:simplePos x="0" y="0"/>
                <wp:positionH relativeFrom="column">
                  <wp:posOffset>4034155</wp:posOffset>
                </wp:positionH>
                <wp:positionV relativeFrom="paragraph">
                  <wp:posOffset>-1058545</wp:posOffset>
                </wp:positionV>
                <wp:extent cx="2433955" cy="2018665"/>
                <wp:effectExtent l="0" t="0" r="0" b="0"/>
                <wp:wrapTight wrapText="bothSides">
                  <wp:wrapPolygon edited="0">
                    <wp:start x="0" y="0"/>
                    <wp:lineTo x="21600" y="0"/>
                    <wp:lineTo x="21600" y="21600"/>
                    <wp:lineTo x="0" y="21600"/>
                    <wp:lineTo x="0" y="0"/>
                  </wp:wrapPolygon>
                </wp:wrapTight>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201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E725A" w14:textId="47A3279F" w:rsidR="0092772E" w:rsidRDefault="0092772E"/>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F52E8A" id="_x0000_t202" coordsize="21600,21600" o:spt="202" path="m,l,21600r21600,l21600,xe">
                <v:stroke joinstyle="miter"/>
                <v:path gradientshapeok="t" o:connecttype="rect"/>
              </v:shapetype>
              <v:shape id="Text Box 34" o:spid="_x0000_s1026" type="#_x0000_t202" style="position:absolute;margin-left:317.65pt;margin-top:-83.35pt;width:191.65pt;height:158.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mT2QEAAKADAAAOAAAAZHJzL2Uyb0RvYy54bWysU8tu2zAQvBfoPxC817Id20gEy0GawEWB&#10;9AGk/YAVRUlEJS6xpC25X98l/Yjb3opeCC5Jzc7Mjtb3Y9+JvSZv0BZyNplKoa3CytimkN+/bd/d&#10;SuED2Ao6tLqQB+3l/ebtm/Xgcj3HFrtKk2AQ6/PBFbINweVZ5lWre/ATdNryZY3UQ+CSmqwiGBi9&#10;77L5dLrKBqTKESrtPZ8+HS/lJuHXtVbhS117HURXSOYW0kppLeOabdaQNwSuNepEA/6BRQ/GctML&#10;1BMEEDsyf0H1RhF6rMNEYZ9hXRulkwZWM5v+oealBaeTFjbHu4tN/v/Bqs/7F/eVRBjf48gDTCK8&#10;e0b1wwuLjy3YRj8Q4dBqqLjxLFqWDc7np0+j1T73EaQcPmHFQ4ZdwAQ01tRHV1inYHQewOFiuh6D&#10;UHw4X9zc3C2XUii+YxNuV6tl6gH5+XNHPnzQ2Iu4KSTxVBM87J99iHQgPz+J3SxuTdelyXb2twN+&#10;GE8S/cj4yD2M5civo4wSqwMLITwGhYPNmxbppxQDh6SQllMsRffRshV3s8UiZuq6oOuivC7AKgYq&#10;ZJDiuH0MxxzuHJmm5T5n8x/Yvq1Jwl45nVhzDJLeU2Rjzq7r9Or1x9r8AgAA//8DAFBLAwQUAAYA&#10;CAAAACEATKvvIuIAAAANAQAADwAAAGRycy9kb3ducmV2LnhtbEyPwU7DMAyG70i8Q2QkLmhLurEw&#10;labTQIITE2Jw4Jg1pq1InCpJt/L2ZCe42fKn399fbSZn2RFD7D0pKOYCGFLjTU+tgo/3p9kaWEya&#10;jLaeUMEPRtjUlxeVLo0/0Rse96llOYRiqRV0KQ0l57Hp0Ok49wNSvn354HTKa2i5CfqUw53lCyEk&#10;d7qn/KHTAz522HzvR6cgjLv2Nki321r/KeLNM39oX16Vur6atvfAEk7pD4azflaHOjsd/EgmMqtA&#10;LlfLjCqYFVLeATsjolhLYIc8rYoF8Lri/1vUvwAAAP//AwBQSwECLQAUAAYACAAAACEAtoM4kv4A&#10;AADhAQAAEwAAAAAAAAAAAAAAAAAAAAAAW0NvbnRlbnRfVHlwZXNdLnhtbFBLAQItABQABgAIAAAA&#10;IQA4/SH/1gAAAJQBAAALAAAAAAAAAAAAAAAAAC8BAABfcmVscy8ucmVsc1BLAQItABQABgAIAAAA&#10;IQCpWZmT2QEAAKADAAAOAAAAAAAAAAAAAAAAAC4CAABkcnMvZTJvRG9jLnhtbFBLAQItABQABgAI&#10;AAAAIQBMq+8i4gAAAA0BAAAPAAAAAAAAAAAAAAAAADMEAABkcnMvZG93bnJldi54bWxQSwUGAAAA&#10;AAQABADzAAAAQgUAAAAA&#10;" filled="f" stroked="f">
                <v:textbox style="mso-fit-shape-to-text:t" inset=",7.2pt,,7.2pt">
                  <w:txbxContent>
                    <w:p w14:paraId="7A4E725A" w14:textId="47A3279F" w:rsidR="0092772E" w:rsidRDefault="0092772E"/>
                  </w:txbxContent>
                </v:textbox>
                <w10:wrap type="tight"/>
              </v:shape>
            </w:pict>
          </mc:Fallback>
        </mc:AlternateContent>
      </w:r>
      <w:r>
        <w:rPr>
          <w:rFonts w:ascii="Calibri" w:hAnsi="Calibri"/>
          <w:noProof/>
          <w:lang w:val="en-US"/>
        </w:rPr>
        <mc:AlternateContent>
          <mc:Choice Requires="wps">
            <w:drawing>
              <wp:anchor distT="0" distB="0" distL="114300" distR="114300" simplePos="0" relativeHeight="251657216" behindDoc="0" locked="0" layoutInCell="1" allowOverlap="1" wp14:anchorId="59072565" wp14:editId="1C09F1DC">
                <wp:simplePos x="0" y="0"/>
                <wp:positionH relativeFrom="column">
                  <wp:posOffset>-900430</wp:posOffset>
                </wp:positionH>
                <wp:positionV relativeFrom="paragraph">
                  <wp:posOffset>-1071245</wp:posOffset>
                </wp:positionV>
                <wp:extent cx="2438400" cy="2115820"/>
                <wp:effectExtent l="0" t="0" r="0" b="0"/>
                <wp:wrapThrough wrapText="bothSides">
                  <wp:wrapPolygon edited="0">
                    <wp:start x="-84" y="0"/>
                    <wp:lineTo x="-84" y="21406"/>
                    <wp:lineTo x="21600" y="21406"/>
                    <wp:lineTo x="21600" y="0"/>
                    <wp:lineTo x="-84" y="0"/>
                  </wp:wrapPolygon>
                </wp:wrapThrough>
                <wp:docPr id="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115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AD220" w14:textId="53F74F44" w:rsidR="008042F2" w:rsidRDefault="008042F2" w:rsidP="008042F2"/>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072565" id="Text Box 33" o:spid="_x0000_s1027" type="#_x0000_t202" style="position:absolute;margin-left:-70.9pt;margin-top:-84.35pt;width:192pt;height:166.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Dc9AEAANADAAAOAAAAZHJzL2Uyb0RvYy54bWysU8tu2zAQvBfoPxC817Jcp3UFy0HqwEWB&#10;9AEk/QCKoiSiFJdY0pbcr++Ssh0jvQXVgeByydmd2dH6duwNOyj0GmzJ89mcM2Ul1Nq2Jf/1tHu3&#10;4swHYWthwKqSH5Xnt5u3b9aDK9QCOjC1QkYg1heDK3kXgiuyzMtO9cLPwClLyQawF4FCbLMaxUDo&#10;vckW8/mHbACsHYJU3tPp/ZTkm4TfNEqGH03jVWCm5NRbSCumtYprtlmLokXhOi1PbYhXdNELbano&#10;BepeBMH2qP+B6rVE8NCEmYQ+g6bRUiUOxCafv2Dz2AmnEhcSx7uLTP7/wcrvh0f3E1kYP8NIA0wk&#10;vHsA+dszC9tO2FbdIcLQKVFT4TxKlg3OF6enUWpf+AhSDd+gpiGLfYAENDbYR1WIJyN0GsDxIroa&#10;A5N0uFi+Xy3nlJKUW+T5zWqRxpKJ4vzcoQ9fFPQsbkqONNUELw4PPsR2RHG+Eqt5MLreaWNSgG21&#10;NcgOghywS19i8OKasfGyhfhsQowniWekNpEMYzUyXZ9EiLQrqI9EHGEyFv0ItOkA/3A2kKlKbsn1&#10;nJmvlqT7lC+X0YMpWN58JJ4MrzPVdUZYSUAlD5xN222YfLt3qNuO6pyHdUdy73QS4rmnU/Nkm6TP&#10;yeLRl9dxuvX8I27+AgAA//8DAFBLAwQUAAYACAAAACEAAxzpz+IAAAANAQAADwAAAGRycy9kb3du&#10;cmV2LnhtbEyPQU7DMBBF90jcwRokdq2TENIS4lQIhARCqtTCARx7mkTE42C7Tbg97qrsZjRPf96v&#10;NrMZ2Amd7y0JSJcJMCRldU+tgK/P18UamA+StBwsoYBf9LCpr68qWWo70Q5P+9CyGEK+lAK6EMaS&#10;c686NNIv7YgUbwfrjAxxdS3XTk4x3Aw8S5KCG9lT/NDJEZ87VN/7oxHw0rvmR9m7t2L18aC2O3+Y&#10;3rdciNub+ekRWMA5XGA460d1qKNTY4+kPRsELNI8je7hPBXrFbDIZHmWAWsiXOT3wOuK/29R/wEA&#10;AP//AwBQSwECLQAUAAYACAAAACEAtoM4kv4AAADhAQAAEwAAAAAAAAAAAAAAAAAAAAAAW0NvbnRl&#10;bnRfVHlwZXNdLnhtbFBLAQItABQABgAIAAAAIQA4/SH/1gAAAJQBAAALAAAAAAAAAAAAAAAAAC8B&#10;AABfcmVscy8ucmVsc1BLAQItABQABgAIAAAAIQA3OnDc9AEAANADAAAOAAAAAAAAAAAAAAAAAC4C&#10;AABkcnMvZTJvRG9jLnhtbFBLAQItABQABgAIAAAAIQADHOnP4gAAAA0BAAAPAAAAAAAAAAAAAAAA&#10;AE4EAABkcnMvZG93bnJldi54bWxQSwUGAAAAAAQABADzAAAAXQUAAAAA&#10;" stroked="f">
                <v:textbox style="mso-fit-shape-to-text:t">
                  <w:txbxContent>
                    <w:p w14:paraId="626AD220" w14:textId="53F74F44" w:rsidR="008042F2" w:rsidRDefault="008042F2" w:rsidP="008042F2"/>
                  </w:txbxContent>
                </v:textbox>
                <w10:wrap type="through"/>
              </v:shape>
            </w:pict>
          </mc:Fallback>
        </mc:AlternateContent>
      </w:r>
    </w:p>
    <w:p w14:paraId="0C45AEBE" w14:textId="77777777" w:rsidR="00121DD3" w:rsidRPr="008930F8" w:rsidRDefault="00121DD3" w:rsidP="00121DD3">
      <w:pPr>
        <w:rPr>
          <w:b/>
          <w:sz w:val="28"/>
        </w:rPr>
      </w:pPr>
      <w:r w:rsidRPr="00695C72">
        <w:rPr>
          <w:b/>
          <w:sz w:val="28"/>
          <w:bdr w:val="single" w:sz="4" w:space="0" w:color="auto"/>
        </w:rPr>
        <w:t>Terbeschikkingstelling van contractueel personeel (werknemers)</w:t>
      </w:r>
    </w:p>
    <w:p w14:paraId="684D724F" w14:textId="77777777" w:rsidR="00121DD3" w:rsidRDefault="00121DD3" w:rsidP="00121DD3">
      <w:pPr>
        <w:rPr>
          <w:b/>
        </w:rPr>
      </w:pPr>
      <w:r>
        <w:rPr>
          <w:b/>
        </w:rPr>
        <w:t xml:space="preserve">  </w:t>
      </w:r>
      <w:r>
        <w:rPr>
          <w:b/>
          <w:u w:val="single"/>
        </w:rPr>
        <w:t>VAN</w:t>
      </w:r>
      <w:r>
        <w:rPr>
          <w:b/>
        </w:rPr>
        <w:t xml:space="preserve">: </w:t>
      </w:r>
    </w:p>
    <w:p w14:paraId="7E271EE1" w14:textId="77777777" w:rsidR="00121DD3" w:rsidRPr="00B2035D" w:rsidRDefault="00121DD3" w:rsidP="00121DD3">
      <w:pPr>
        <w:rPr>
          <w:b/>
        </w:rPr>
      </w:pPr>
      <w:r>
        <w:rPr>
          <w:b/>
        </w:rPr>
        <w:t xml:space="preserve">  Werkgever private sector</w:t>
      </w:r>
    </w:p>
    <w:p w14:paraId="3DD8AA4E" w14:textId="77777777" w:rsidR="00121DD3" w:rsidRDefault="00121DD3" w:rsidP="00121DD3"/>
    <w:tbl>
      <w:tblPr>
        <w:tblStyle w:val="Tabelraster"/>
        <w:tblW w:w="0" w:type="auto"/>
        <w:tblLook w:val="04A0" w:firstRow="1" w:lastRow="0" w:firstColumn="1" w:lastColumn="0" w:noHBand="0" w:noVBand="1"/>
      </w:tblPr>
      <w:tblGrid>
        <w:gridCol w:w="1501"/>
        <w:gridCol w:w="2214"/>
        <w:gridCol w:w="3986"/>
        <w:gridCol w:w="2747"/>
        <w:gridCol w:w="2696"/>
      </w:tblGrid>
      <w:tr w:rsidR="00121DD3" w14:paraId="13298829" w14:textId="77777777" w:rsidTr="00187B2E">
        <w:trPr>
          <w:tblHeader/>
        </w:trPr>
        <w:tc>
          <w:tcPr>
            <w:tcW w:w="1555" w:type="dxa"/>
          </w:tcPr>
          <w:p w14:paraId="3C0A42E2" w14:textId="77777777" w:rsidR="00121DD3" w:rsidRPr="00B2035D" w:rsidRDefault="00121DD3" w:rsidP="00187B2E">
            <w:pPr>
              <w:rPr>
                <w:b/>
              </w:rPr>
            </w:pPr>
            <w:r w:rsidRPr="00B2035D">
              <w:rPr>
                <w:b/>
                <w:u w:val="single"/>
              </w:rPr>
              <w:t>N</w:t>
            </w:r>
            <w:r>
              <w:rPr>
                <w:b/>
                <w:u w:val="single"/>
              </w:rPr>
              <w:t>AAR</w:t>
            </w:r>
            <w:r>
              <w:rPr>
                <w:b/>
              </w:rPr>
              <w:t>:</w:t>
            </w:r>
          </w:p>
        </w:tc>
        <w:tc>
          <w:tcPr>
            <w:tcW w:w="2409" w:type="dxa"/>
          </w:tcPr>
          <w:p w14:paraId="70B4BC0E" w14:textId="77777777" w:rsidR="00121DD3" w:rsidRDefault="00121DD3" w:rsidP="00187B2E">
            <w:pPr>
              <w:jc w:val="center"/>
            </w:pPr>
            <w:r>
              <w:rPr>
                <w:b/>
                <w:u w:val="single"/>
              </w:rPr>
              <w:t>Wettelijke grondslag</w:t>
            </w:r>
          </w:p>
        </w:tc>
        <w:tc>
          <w:tcPr>
            <w:tcW w:w="4253" w:type="dxa"/>
          </w:tcPr>
          <w:p w14:paraId="609F4AC3" w14:textId="77777777" w:rsidR="00121DD3" w:rsidRDefault="00121DD3" w:rsidP="00187B2E">
            <w:pPr>
              <w:jc w:val="center"/>
            </w:pPr>
            <w:r>
              <w:rPr>
                <w:b/>
                <w:u w:val="single"/>
              </w:rPr>
              <w:t>Voorwaarden</w:t>
            </w:r>
          </w:p>
        </w:tc>
        <w:tc>
          <w:tcPr>
            <w:tcW w:w="2978" w:type="dxa"/>
          </w:tcPr>
          <w:p w14:paraId="5A040769" w14:textId="77777777" w:rsidR="00121DD3" w:rsidRDefault="00121DD3" w:rsidP="00187B2E">
            <w:pPr>
              <w:jc w:val="center"/>
            </w:pPr>
            <w:r>
              <w:rPr>
                <w:b/>
                <w:u w:val="single"/>
              </w:rPr>
              <w:t>Formaliteiten</w:t>
            </w:r>
          </w:p>
        </w:tc>
        <w:tc>
          <w:tcPr>
            <w:tcW w:w="2799" w:type="dxa"/>
          </w:tcPr>
          <w:p w14:paraId="679D288D" w14:textId="77777777" w:rsidR="00121DD3" w:rsidRDefault="00121DD3" w:rsidP="00187B2E">
            <w:pPr>
              <w:jc w:val="center"/>
            </w:pPr>
            <w:r>
              <w:rPr>
                <w:b/>
                <w:u w:val="single"/>
              </w:rPr>
              <w:t>Arbeidsvoorwaarden</w:t>
            </w:r>
          </w:p>
        </w:tc>
      </w:tr>
      <w:tr w:rsidR="00121DD3" w14:paraId="3A140F44" w14:textId="77777777" w:rsidTr="00187B2E">
        <w:tc>
          <w:tcPr>
            <w:tcW w:w="1555" w:type="dxa"/>
          </w:tcPr>
          <w:p w14:paraId="3B5945B1" w14:textId="77777777" w:rsidR="00121DD3" w:rsidRDefault="00121DD3" w:rsidP="00187B2E">
            <w:pPr>
              <w:rPr>
                <w:b/>
              </w:rPr>
            </w:pPr>
            <w:r>
              <w:rPr>
                <w:b/>
              </w:rPr>
              <w:t>Werkgever private sector</w:t>
            </w:r>
          </w:p>
        </w:tc>
        <w:tc>
          <w:tcPr>
            <w:tcW w:w="2409" w:type="dxa"/>
          </w:tcPr>
          <w:p w14:paraId="6AD36500" w14:textId="77777777" w:rsidR="00121DD3" w:rsidRPr="00147603" w:rsidRDefault="00121DD3" w:rsidP="00187B2E">
            <w:pPr>
              <w:rPr>
                <w:lang w:val="de-LU"/>
              </w:rPr>
            </w:pPr>
            <w:r w:rsidRPr="00147603">
              <w:rPr>
                <w:lang w:val="de-LU"/>
              </w:rPr>
              <w:t>Art. 31 UAW</w:t>
            </w:r>
          </w:p>
          <w:p w14:paraId="4AD698B3" w14:textId="77777777" w:rsidR="00121DD3" w:rsidRPr="00147603" w:rsidRDefault="00121DD3" w:rsidP="00187B2E">
            <w:pPr>
              <w:rPr>
                <w:lang w:val="de-LU"/>
              </w:rPr>
            </w:pPr>
          </w:p>
          <w:p w14:paraId="25ACF3DB" w14:textId="77777777" w:rsidR="00121DD3" w:rsidRPr="00147603" w:rsidRDefault="00121DD3" w:rsidP="00187B2E">
            <w:pPr>
              <w:rPr>
                <w:lang w:val="de-LU"/>
              </w:rPr>
            </w:pPr>
          </w:p>
          <w:p w14:paraId="7713D074" w14:textId="77777777" w:rsidR="00121DD3" w:rsidRPr="00147603" w:rsidRDefault="00121DD3" w:rsidP="00187B2E">
            <w:pPr>
              <w:rPr>
                <w:lang w:val="de-LU"/>
              </w:rPr>
            </w:pPr>
          </w:p>
          <w:p w14:paraId="4E30DF50" w14:textId="77777777" w:rsidR="00121DD3" w:rsidRPr="00147603" w:rsidRDefault="00121DD3" w:rsidP="00187B2E">
            <w:pPr>
              <w:rPr>
                <w:lang w:val="de-LU"/>
              </w:rPr>
            </w:pPr>
          </w:p>
          <w:p w14:paraId="43F3CC90" w14:textId="77777777" w:rsidR="00121DD3" w:rsidRPr="00147603" w:rsidRDefault="00121DD3" w:rsidP="00187B2E">
            <w:pPr>
              <w:rPr>
                <w:lang w:val="de-LU"/>
              </w:rPr>
            </w:pPr>
          </w:p>
          <w:p w14:paraId="7AFB9B9B" w14:textId="77777777" w:rsidR="00121DD3" w:rsidRPr="00147603" w:rsidRDefault="00121DD3" w:rsidP="00187B2E">
            <w:pPr>
              <w:rPr>
                <w:lang w:val="de-LU"/>
              </w:rPr>
            </w:pPr>
          </w:p>
          <w:p w14:paraId="218D8DB6" w14:textId="77777777" w:rsidR="00121DD3" w:rsidRPr="00147603" w:rsidRDefault="00121DD3" w:rsidP="00187B2E">
            <w:pPr>
              <w:rPr>
                <w:lang w:val="de-LU"/>
              </w:rPr>
            </w:pPr>
          </w:p>
          <w:p w14:paraId="4E823118" w14:textId="77777777" w:rsidR="00121DD3" w:rsidRPr="00147603" w:rsidRDefault="00121DD3" w:rsidP="00187B2E">
            <w:pPr>
              <w:rPr>
                <w:lang w:val="de-LU"/>
              </w:rPr>
            </w:pPr>
          </w:p>
          <w:p w14:paraId="73A24579" w14:textId="77777777" w:rsidR="00121DD3" w:rsidRPr="00147603" w:rsidRDefault="00121DD3" w:rsidP="00187B2E">
            <w:pPr>
              <w:rPr>
                <w:lang w:val="de-LU"/>
              </w:rPr>
            </w:pPr>
          </w:p>
          <w:p w14:paraId="33503868" w14:textId="77777777" w:rsidR="00121DD3" w:rsidRPr="00147603" w:rsidRDefault="00121DD3" w:rsidP="00187B2E">
            <w:pPr>
              <w:rPr>
                <w:lang w:val="de-LU"/>
              </w:rPr>
            </w:pPr>
          </w:p>
          <w:p w14:paraId="2790B497" w14:textId="77777777" w:rsidR="00121DD3" w:rsidRPr="00147603" w:rsidRDefault="00121DD3" w:rsidP="00187B2E">
            <w:pPr>
              <w:rPr>
                <w:lang w:val="de-LU"/>
              </w:rPr>
            </w:pPr>
          </w:p>
          <w:p w14:paraId="756CD148" w14:textId="77777777" w:rsidR="00121DD3" w:rsidRPr="00195666" w:rsidRDefault="00121DD3" w:rsidP="00187B2E">
            <w:pPr>
              <w:rPr>
                <w:lang w:val="de-LU"/>
              </w:rPr>
            </w:pPr>
            <w:r w:rsidRPr="00195666">
              <w:rPr>
                <w:lang w:val="de-LU"/>
              </w:rPr>
              <w:t>Art. 32, §1, 1</w:t>
            </w:r>
            <w:r w:rsidRPr="00195666">
              <w:rPr>
                <w:vertAlign w:val="superscript"/>
                <w:lang w:val="de-LU"/>
              </w:rPr>
              <w:t>e</w:t>
            </w:r>
            <w:r w:rsidRPr="00195666">
              <w:rPr>
                <w:lang w:val="de-LU"/>
              </w:rPr>
              <w:t xml:space="preserve"> </w:t>
            </w:r>
            <w:proofErr w:type="spellStart"/>
            <w:r w:rsidRPr="00195666">
              <w:rPr>
                <w:lang w:val="de-LU"/>
              </w:rPr>
              <w:t>lid</w:t>
            </w:r>
            <w:proofErr w:type="spellEnd"/>
            <w:r w:rsidRPr="00195666">
              <w:rPr>
                <w:lang w:val="de-LU"/>
              </w:rPr>
              <w:t xml:space="preserve"> UAW</w:t>
            </w:r>
          </w:p>
          <w:p w14:paraId="6AA59B7C" w14:textId="77777777" w:rsidR="00121DD3" w:rsidRPr="00195666" w:rsidRDefault="00121DD3" w:rsidP="00187B2E">
            <w:pPr>
              <w:rPr>
                <w:lang w:val="de-LU"/>
              </w:rPr>
            </w:pPr>
          </w:p>
          <w:p w14:paraId="6E4AC646" w14:textId="77777777" w:rsidR="00121DD3" w:rsidRDefault="00121DD3" w:rsidP="00187B2E">
            <w:pPr>
              <w:rPr>
                <w:lang w:val="de-LU"/>
              </w:rPr>
            </w:pPr>
          </w:p>
          <w:p w14:paraId="45A570A7" w14:textId="77777777" w:rsidR="00121DD3" w:rsidRDefault="00121DD3" w:rsidP="00187B2E">
            <w:pPr>
              <w:rPr>
                <w:lang w:val="de-LU"/>
              </w:rPr>
            </w:pPr>
          </w:p>
          <w:p w14:paraId="76DF8F01" w14:textId="77777777" w:rsidR="00121DD3" w:rsidRDefault="00121DD3" w:rsidP="00187B2E">
            <w:pPr>
              <w:rPr>
                <w:lang w:val="de-LU"/>
              </w:rPr>
            </w:pPr>
          </w:p>
          <w:p w14:paraId="797E1F7B" w14:textId="77777777" w:rsidR="00121DD3" w:rsidRDefault="00121DD3" w:rsidP="00187B2E">
            <w:pPr>
              <w:rPr>
                <w:lang w:val="de-LU"/>
              </w:rPr>
            </w:pPr>
          </w:p>
          <w:p w14:paraId="768AB747" w14:textId="77777777" w:rsidR="00121DD3" w:rsidRDefault="00121DD3" w:rsidP="00187B2E">
            <w:pPr>
              <w:rPr>
                <w:lang w:val="de-LU"/>
              </w:rPr>
            </w:pPr>
          </w:p>
          <w:p w14:paraId="42A619E6" w14:textId="77777777" w:rsidR="00121DD3" w:rsidRDefault="00121DD3" w:rsidP="00187B2E">
            <w:pPr>
              <w:rPr>
                <w:lang w:val="de-LU"/>
              </w:rPr>
            </w:pPr>
          </w:p>
          <w:p w14:paraId="793C772D" w14:textId="77777777" w:rsidR="00121DD3" w:rsidRDefault="00121DD3" w:rsidP="00187B2E">
            <w:pPr>
              <w:rPr>
                <w:lang w:val="de-LU"/>
              </w:rPr>
            </w:pPr>
          </w:p>
          <w:p w14:paraId="1FB4E566" w14:textId="77777777" w:rsidR="00121DD3" w:rsidRDefault="00121DD3" w:rsidP="00187B2E">
            <w:pPr>
              <w:rPr>
                <w:lang w:val="de-LU"/>
              </w:rPr>
            </w:pPr>
          </w:p>
          <w:p w14:paraId="79D12AD4" w14:textId="77777777" w:rsidR="00121DD3" w:rsidRDefault="00121DD3" w:rsidP="00187B2E">
            <w:pPr>
              <w:rPr>
                <w:lang w:val="de-LU"/>
              </w:rPr>
            </w:pPr>
          </w:p>
          <w:p w14:paraId="686510BB" w14:textId="77777777" w:rsidR="00121DD3" w:rsidRPr="00195666" w:rsidRDefault="00121DD3" w:rsidP="00187B2E">
            <w:pPr>
              <w:rPr>
                <w:lang w:val="de-LU"/>
              </w:rPr>
            </w:pPr>
          </w:p>
          <w:p w14:paraId="083FD0BF" w14:textId="77777777" w:rsidR="00121DD3" w:rsidRPr="00195666" w:rsidRDefault="00121DD3" w:rsidP="00187B2E">
            <w:pPr>
              <w:rPr>
                <w:lang w:val="de-LU"/>
              </w:rPr>
            </w:pPr>
          </w:p>
          <w:p w14:paraId="1337D7B4" w14:textId="77777777" w:rsidR="00121DD3" w:rsidRPr="00195666" w:rsidRDefault="00121DD3" w:rsidP="00187B2E">
            <w:pPr>
              <w:rPr>
                <w:lang w:val="de-LU"/>
              </w:rPr>
            </w:pPr>
            <w:r w:rsidRPr="00195666">
              <w:rPr>
                <w:lang w:val="de-LU"/>
              </w:rPr>
              <w:t>Art. 32, §1, 2</w:t>
            </w:r>
            <w:r w:rsidRPr="00195666">
              <w:rPr>
                <w:vertAlign w:val="superscript"/>
                <w:lang w:val="de-LU"/>
              </w:rPr>
              <w:t>e</w:t>
            </w:r>
            <w:r w:rsidRPr="00195666">
              <w:rPr>
                <w:lang w:val="de-LU"/>
              </w:rPr>
              <w:t xml:space="preserve"> </w:t>
            </w:r>
            <w:proofErr w:type="spellStart"/>
            <w:r w:rsidRPr="00195666">
              <w:rPr>
                <w:lang w:val="de-LU"/>
              </w:rPr>
              <w:t>lid</w:t>
            </w:r>
            <w:proofErr w:type="spellEnd"/>
            <w:r w:rsidRPr="00195666">
              <w:rPr>
                <w:lang w:val="de-LU"/>
              </w:rPr>
              <w:t xml:space="preserve"> UAW </w:t>
            </w:r>
          </w:p>
          <w:p w14:paraId="605ABD3A" w14:textId="77777777" w:rsidR="00121DD3" w:rsidRPr="00195666" w:rsidRDefault="00121DD3" w:rsidP="00187B2E">
            <w:pPr>
              <w:rPr>
                <w:lang w:val="de-LU"/>
              </w:rPr>
            </w:pPr>
          </w:p>
          <w:p w14:paraId="141A33B0" w14:textId="77777777" w:rsidR="00121DD3" w:rsidRPr="00195666" w:rsidRDefault="00121DD3" w:rsidP="00187B2E">
            <w:pPr>
              <w:rPr>
                <w:lang w:val="de-LU"/>
              </w:rPr>
            </w:pPr>
          </w:p>
          <w:p w14:paraId="4C3DA3B4" w14:textId="77777777" w:rsidR="00121DD3" w:rsidRPr="00195666" w:rsidRDefault="00121DD3" w:rsidP="00187B2E">
            <w:pPr>
              <w:rPr>
                <w:lang w:val="de-LU"/>
              </w:rPr>
            </w:pPr>
          </w:p>
          <w:p w14:paraId="73BE1624" w14:textId="77777777" w:rsidR="00121DD3" w:rsidRPr="00195666" w:rsidRDefault="00121DD3" w:rsidP="00187B2E">
            <w:pPr>
              <w:rPr>
                <w:lang w:val="de-LU"/>
              </w:rPr>
            </w:pPr>
          </w:p>
          <w:p w14:paraId="5E64568B" w14:textId="77777777" w:rsidR="00121DD3" w:rsidRPr="00195666" w:rsidRDefault="00121DD3" w:rsidP="00187B2E">
            <w:pPr>
              <w:rPr>
                <w:lang w:val="de-LU"/>
              </w:rPr>
            </w:pPr>
          </w:p>
          <w:p w14:paraId="4A58E8E3" w14:textId="77777777" w:rsidR="00121DD3" w:rsidRPr="00195666" w:rsidRDefault="00121DD3" w:rsidP="00187B2E">
            <w:pPr>
              <w:rPr>
                <w:lang w:val="de-LU"/>
              </w:rPr>
            </w:pPr>
          </w:p>
          <w:p w14:paraId="4FEB36DD" w14:textId="77777777" w:rsidR="00121DD3" w:rsidRPr="00195666" w:rsidRDefault="00121DD3" w:rsidP="00187B2E">
            <w:pPr>
              <w:rPr>
                <w:lang w:val="de-LU"/>
              </w:rPr>
            </w:pPr>
          </w:p>
        </w:tc>
        <w:tc>
          <w:tcPr>
            <w:tcW w:w="4253" w:type="dxa"/>
          </w:tcPr>
          <w:p w14:paraId="0DA4936E" w14:textId="77777777" w:rsidR="00121DD3" w:rsidRDefault="00121DD3" w:rsidP="00187B2E">
            <w:pPr>
              <w:rPr>
                <w:bCs/>
              </w:rPr>
            </w:pPr>
            <w:r w:rsidRPr="009E5F82">
              <w:rPr>
                <w:bCs/>
              </w:rPr>
              <w:lastRenderedPageBreak/>
              <w:t xml:space="preserve">Schriftelijke overeenkomst tussen </w:t>
            </w:r>
            <w:r>
              <w:rPr>
                <w:bCs/>
              </w:rPr>
              <w:t>werkgever</w:t>
            </w:r>
            <w:r w:rsidRPr="009E5F82">
              <w:rPr>
                <w:bCs/>
              </w:rPr>
              <w:t xml:space="preserve"> en gebruiker m</w:t>
            </w:r>
            <w:r>
              <w:rPr>
                <w:bCs/>
              </w:rPr>
              <w:t>.</w:t>
            </w:r>
            <w:r w:rsidRPr="009E5F82">
              <w:rPr>
                <w:bCs/>
              </w:rPr>
              <w:t>b</w:t>
            </w:r>
            <w:r>
              <w:rPr>
                <w:bCs/>
              </w:rPr>
              <w:t>.</w:t>
            </w:r>
            <w:r w:rsidRPr="009E5F82">
              <w:rPr>
                <w:bCs/>
              </w:rPr>
              <w:t>t</w:t>
            </w:r>
            <w:r>
              <w:rPr>
                <w:bCs/>
              </w:rPr>
              <w:t>.</w:t>
            </w:r>
            <w:r w:rsidRPr="009E5F82">
              <w:rPr>
                <w:bCs/>
              </w:rPr>
              <w:t xml:space="preserve"> </w:t>
            </w:r>
            <w:proofErr w:type="spellStart"/>
            <w:r w:rsidRPr="009E5F82">
              <w:rPr>
                <w:bCs/>
              </w:rPr>
              <w:t>gezagselementen</w:t>
            </w:r>
            <w:proofErr w:type="spellEnd"/>
          </w:p>
          <w:p w14:paraId="7DB89FF3" w14:textId="77777777" w:rsidR="00121DD3" w:rsidRDefault="00121DD3" w:rsidP="00187B2E">
            <w:r>
              <w:t xml:space="preserve">- </w:t>
            </w:r>
            <w:r w:rsidRPr="00BE041A">
              <w:t>Uitdrukkelijk en gedetailleerd bepalen welke instructies kunnen gegeven worden</w:t>
            </w:r>
            <w:r>
              <w:t xml:space="preserve"> door gebruiker, z</w:t>
            </w:r>
            <w:r w:rsidRPr="00C6113B">
              <w:t>onder uitholling van het werkgeversgezag van de werkgever</w:t>
            </w:r>
          </w:p>
          <w:p w14:paraId="2EDD27F0" w14:textId="77777777" w:rsidR="00121DD3" w:rsidRPr="00BE041A" w:rsidRDefault="00121DD3" w:rsidP="00187B2E">
            <w:r>
              <w:t xml:space="preserve">- </w:t>
            </w:r>
            <w:r w:rsidRPr="00BE041A">
              <w:t xml:space="preserve">Feitelijke uitvoering moet overeenstemmen met bepalingen </w:t>
            </w:r>
            <w:proofErr w:type="spellStart"/>
            <w:r w:rsidRPr="00BE041A">
              <w:t>ovk</w:t>
            </w:r>
            <w:proofErr w:type="spellEnd"/>
          </w:p>
          <w:p w14:paraId="7551E2FF" w14:textId="77777777" w:rsidR="00121DD3" w:rsidRPr="00C6113B" w:rsidRDefault="00121DD3" w:rsidP="00187B2E">
            <w:r>
              <w:t xml:space="preserve"> </w:t>
            </w:r>
          </w:p>
          <w:p w14:paraId="617E5568" w14:textId="77777777" w:rsidR="00121DD3" w:rsidRDefault="00121DD3" w:rsidP="00187B2E"/>
          <w:p w14:paraId="469F71E3" w14:textId="77777777" w:rsidR="00121DD3" w:rsidRDefault="00121DD3" w:rsidP="00187B2E"/>
          <w:p w14:paraId="6DE0FC03" w14:textId="77777777" w:rsidR="00121DD3" w:rsidRDefault="00121DD3" w:rsidP="00187B2E"/>
          <w:p w14:paraId="6B30E42A" w14:textId="77777777" w:rsidR="00121DD3" w:rsidRPr="00195666" w:rsidRDefault="00121DD3" w:rsidP="00187B2E">
            <w:r w:rsidRPr="00195666">
              <w:rPr>
                <w:bCs/>
              </w:rPr>
              <w:t>TBS beperkte tijd</w:t>
            </w:r>
          </w:p>
          <w:p w14:paraId="4DAE20CF" w14:textId="77777777" w:rsidR="00121DD3" w:rsidRDefault="00121DD3" w:rsidP="00187B2E">
            <w:r>
              <w:t xml:space="preserve">- </w:t>
            </w:r>
            <w:r w:rsidRPr="00D44544">
              <w:t xml:space="preserve">Schriftelijke </w:t>
            </w:r>
            <w:proofErr w:type="spellStart"/>
            <w:r w:rsidRPr="00D44544">
              <w:t>driepartijenovereenkomst</w:t>
            </w:r>
            <w:proofErr w:type="spellEnd"/>
            <w:r w:rsidRPr="00D44544">
              <w:t xml:space="preserve"> (voorwaarden en duur) (</w:t>
            </w:r>
            <w:r w:rsidRPr="00D44544">
              <w:rPr>
                <w:i/>
                <w:iCs/>
                <w:u w:val="single"/>
              </w:rPr>
              <w:t>tenzij</w:t>
            </w:r>
            <w:r w:rsidRPr="00D44544">
              <w:t xml:space="preserve"> stilzwijgende toestemming gebruik is in sector)</w:t>
            </w:r>
          </w:p>
          <w:p w14:paraId="2C2D814A" w14:textId="77777777" w:rsidR="00121DD3" w:rsidRPr="00D44544" w:rsidRDefault="00121DD3" w:rsidP="00187B2E">
            <w:r>
              <w:lastRenderedPageBreak/>
              <w:t xml:space="preserve">- </w:t>
            </w:r>
            <w:r w:rsidRPr="00D44544">
              <w:t xml:space="preserve">Hoofdelijke aansprakelijkheid </w:t>
            </w:r>
            <w:proofErr w:type="spellStart"/>
            <w:r w:rsidRPr="00D44544">
              <w:t>wg</w:t>
            </w:r>
            <w:proofErr w:type="spellEnd"/>
            <w:r w:rsidRPr="00D44544">
              <w:t xml:space="preserve"> en gebruiker voor sociale schulden</w:t>
            </w:r>
          </w:p>
          <w:p w14:paraId="68C5B06C" w14:textId="77777777" w:rsidR="00121DD3" w:rsidRPr="00D44544" w:rsidRDefault="00121DD3" w:rsidP="00187B2E"/>
          <w:p w14:paraId="030E1673" w14:textId="77777777" w:rsidR="00121DD3" w:rsidRDefault="00121DD3" w:rsidP="00187B2E"/>
          <w:p w14:paraId="4E7FECE1" w14:textId="77777777" w:rsidR="00121DD3" w:rsidRDefault="00121DD3" w:rsidP="00187B2E"/>
          <w:p w14:paraId="1CAF48F0" w14:textId="77777777" w:rsidR="00121DD3" w:rsidRDefault="00121DD3" w:rsidP="00187B2E"/>
          <w:p w14:paraId="0B8DD776" w14:textId="77777777" w:rsidR="00121DD3" w:rsidRDefault="00121DD3" w:rsidP="00187B2E"/>
          <w:p w14:paraId="5B8F8D27" w14:textId="77777777" w:rsidR="00121DD3" w:rsidRDefault="00121DD3" w:rsidP="00187B2E"/>
          <w:p w14:paraId="2D26EF5B" w14:textId="77777777" w:rsidR="00121DD3" w:rsidRDefault="00121DD3" w:rsidP="00187B2E"/>
          <w:p w14:paraId="49B935E6" w14:textId="77777777" w:rsidR="00121DD3" w:rsidRDefault="00121DD3" w:rsidP="00187B2E">
            <w:pPr>
              <w:rPr>
                <w:bCs/>
              </w:rPr>
            </w:pPr>
            <w:r w:rsidRPr="00195666">
              <w:rPr>
                <w:bCs/>
              </w:rPr>
              <w:t>TBS beperkte tijd en uitzonderlijk</w:t>
            </w:r>
          </w:p>
          <w:p w14:paraId="6155891A" w14:textId="77777777" w:rsidR="00121DD3" w:rsidRPr="003F6CCE" w:rsidRDefault="00121DD3" w:rsidP="00187B2E">
            <w:r w:rsidRPr="003F6CCE">
              <w:t>(</w:t>
            </w:r>
            <w:r w:rsidRPr="003F6CCE">
              <w:rPr>
                <w:b/>
                <w:bCs/>
              </w:rPr>
              <w:t>a</w:t>
            </w:r>
            <w:r w:rsidRPr="003F6CCE">
              <w:t xml:space="preserve">) Samenwerking ON van eenzelfde </w:t>
            </w:r>
            <w:proofErr w:type="spellStart"/>
            <w:r w:rsidRPr="003F6CCE">
              <w:t>econ</w:t>
            </w:r>
            <w:proofErr w:type="spellEnd"/>
            <w:r w:rsidRPr="003F6CCE">
              <w:t xml:space="preserve"> en </w:t>
            </w:r>
            <w:proofErr w:type="spellStart"/>
            <w:r w:rsidRPr="003F6CCE">
              <w:t>financ</w:t>
            </w:r>
            <w:proofErr w:type="spellEnd"/>
            <w:r w:rsidRPr="003F6CCE">
              <w:t xml:space="preserve"> entit</w:t>
            </w:r>
            <w:r>
              <w:t xml:space="preserve">eit  </w:t>
            </w:r>
            <w:r w:rsidRPr="003F6CCE">
              <w:t xml:space="preserve">(“intra-groep terbeschikkingstelling”) </w:t>
            </w:r>
          </w:p>
          <w:p w14:paraId="29798E67" w14:textId="77777777" w:rsidR="00121DD3" w:rsidRPr="003F6CCE" w:rsidRDefault="00121DD3" w:rsidP="00187B2E">
            <w:r w:rsidRPr="003F6CCE">
              <w:t>(</w:t>
            </w:r>
            <w:r w:rsidRPr="003F6CCE">
              <w:rPr>
                <w:b/>
                <w:bCs/>
              </w:rPr>
              <w:t>b</w:t>
            </w:r>
            <w:r w:rsidRPr="003F6CCE">
              <w:t xml:space="preserve">) </w:t>
            </w:r>
            <w:proofErr w:type="spellStart"/>
            <w:r w:rsidRPr="003F6CCE">
              <w:t>M.o.o</w:t>
            </w:r>
            <w:proofErr w:type="spellEnd"/>
            <w:r w:rsidRPr="003F6CCE">
              <w:t>.</w:t>
            </w:r>
            <w:r>
              <w:t xml:space="preserve"> de kortstondige uitvoering van gespecialiseerde </w:t>
            </w:r>
            <w:r w:rsidRPr="003F6CCE">
              <w:t>opdrachten die een bijzonder</w:t>
            </w:r>
            <w:r>
              <w:t xml:space="preserve">e </w:t>
            </w:r>
            <w:r w:rsidRPr="003F6CCE">
              <w:t>beroepsbekwaamheid vereisen</w:t>
            </w:r>
          </w:p>
          <w:p w14:paraId="3758C4BC" w14:textId="77777777" w:rsidR="00121DD3" w:rsidRDefault="00121DD3" w:rsidP="00187B2E">
            <w:r>
              <w:t xml:space="preserve">- </w:t>
            </w:r>
            <w:r w:rsidRPr="00D44544">
              <w:t xml:space="preserve">Schriftelijke </w:t>
            </w:r>
            <w:proofErr w:type="spellStart"/>
            <w:r w:rsidRPr="00D44544">
              <w:t>driepartijenovereenkomst</w:t>
            </w:r>
            <w:proofErr w:type="spellEnd"/>
            <w:r w:rsidRPr="00D44544">
              <w:t xml:space="preserve"> (voorwaarden en duur) (</w:t>
            </w:r>
            <w:r w:rsidRPr="00D44544">
              <w:rPr>
                <w:i/>
                <w:iCs/>
                <w:u w:val="single"/>
              </w:rPr>
              <w:t>tenzij</w:t>
            </w:r>
            <w:r w:rsidRPr="00D44544">
              <w:t xml:space="preserve"> stilzwijgende toestemming gebruik is in sector)</w:t>
            </w:r>
          </w:p>
          <w:p w14:paraId="6380266E" w14:textId="77777777" w:rsidR="00121DD3" w:rsidRPr="00D44544" w:rsidRDefault="00121DD3" w:rsidP="00187B2E">
            <w:r>
              <w:t xml:space="preserve">- </w:t>
            </w:r>
            <w:r w:rsidRPr="00D44544">
              <w:t xml:space="preserve">Hoofdelijke aansprakelijkheid </w:t>
            </w:r>
            <w:proofErr w:type="spellStart"/>
            <w:r w:rsidRPr="00D44544">
              <w:t>wg</w:t>
            </w:r>
            <w:proofErr w:type="spellEnd"/>
            <w:r w:rsidRPr="00D44544">
              <w:t xml:space="preserve"> en gebruiker voor sociale schulden</w:t>
            </w:r>
          </w:p>
          <w:p w14:paraId="464F2466" w14:textId="77777777" w:rsidR="00121DD3" w:rsidRPr="00195666" w:rsidRDefault="00121DD3" w:rsidP="00187B2E"/>
          <w:p w14:paraId="6534401C" w14:textId="77777777" w:rsidR="00121DD3" w:rsidRDefault="00121DD3" w:rsidP="00187B2E"/>
          <w:p w14:paraId="208C50F5" w14:textId="77777777" w:rsidR="00121DD3" w:rsidRDefault="00121DD3" w:rsidP="00187B2E"/>
        </w:tc>
        <w:tc>
          <w:tcPr>
            <w:tcW w:w="2978" w:type="dxa"/>
          </w:tcPr>
          <w:p w14:paraId="420A983A" w14:textId="77777777" w:rsidR="00121DD3" w:rsidRDefault="00121DD3" w:rsidP="00187B2E">
            <w:r>
              <w:lastRenderedPageBreak/>
              <w:t xml:space="preserve">- </w:t>
            </w:r>
            <w:r w:rsidRPr="00BA7B0F">
              <w:rPr>
                <w:u w:val="single"/>
              </w:rPr>
              <w:t>Geschreven</w:t>
            </w:r>
            <w:r w:rsidRPr="00BE041A">
              <w:t xml:space="preserve"> overeen</w:t>
            </w:r>
            <w:r>
              <w:t xml:space="preserve">komst tussen werkgever en </w:t>
            </w:r>
            <w:r w:rsidRPr="00BE041A">
              <w:t>gebruiker</w:t>
            </w:r>
          </w:p>
          <w:p w14:paraId="2B7EBF04" w14:textId="77777777" w:rsidR="00121DD3" w:rsidRDefault="00121DD3" w:rsidP="00187B2E">
            <w:r>
              <w:t xml:space="preserve">- </w:t>
            </w:r>
            <w:r w:rsidRPr="00C6113B">
              <w:t>OR/CPBW/VA van gebruiker informeren omtrent bestaan overeenkomst</w:t>
            </w:r>
          </w:p>
          <w:p w14:paraId="3872BD0B" w14:textId="77777777" w:rsidR="00121DD3" w:rsidRPr="00B33E96" w:rsidRDefault="00121DD3" w:rsidP="00187B2E">
            <w:r>
              <w:t xml:space="preserve">- </w:t>
            </w:r>
            <w:r w:rsidRPr="00B33E96">
              <w:t>Op verzoek van OR/CPBW/VA: gedeelte van de overeenkomst overmaken</w:t>
            </w:r>
          </w:p>
          <w:p w14:paraId="24CB1881" w14:textId="77777777" w:rsidR="00121DD3" w:rsidRPr="00C6113B" w:rsidRDefault="00121DD3" w:rsidP="00187B2E"/>
          <w:p w14:paraId="1E77C79C" w14:textId="77777777" w:rsidR="00121DD3" w:rsidRPr="00BE041A" w:rsidRDefault="00121DD3" w:rsidP="00187B2E"/>
          <w:p w14:paraId="74316EBB" w14:textId="77777777" w:rsidR="00121DD3" w:rsidRDefault="00121DD3" w:rsidP="00187B2E"/>
          <w:p w14:paraId="2771EB94" w14:textId="77777777" w:rsidR="00121DD3" w:rsidRDefault="00121DD3" w:rsidP="00187B2E"/>
          <w:p w14:paraId="5867591E" w14:textId="77777777" w:rsidR="00121DD3" w:rsidRPr="00D44544" w:rsidRDefault="00121DD3" w:rsidP="00187B2E">
            <w:r>
              <w:t>- V</w:t>
            </w:r>
            <w:r w:rsidRPr="00D44544">
              <w:t xml:space="preserve">oorafgaande </w:t>
            </w:r>
            <w:r w:rsidRPr="00D44544">
              <w:rPr>
                <w:u w:val="single"/>
              </w:rPr>
              <w:t>toestemming</w:t>
            </w:r>
            <w:r w:rsidRPr="00D44544">
              <w:t xml:space="preserve"> sociale inspectie</w:t>
            </w:r>
          </w:p>
          <w:p w14:paraId="0FD2B143" w14:textId="77777777" w:rsidR="00121DD3" w:rsidRDefault="00121DD3" w:rsidP="00187B2E">
            <w:pPr>
              <w:rPr>
                <w:bCs/>
              </w:rPr>
            </w:pPr>
            <w:r>
              <w:lastRenderedPageBreak/>
              <w:t xml:space="preserve">- </w:t>
            </w:r>
            <w:r>
              <w:rPr>
                <w:bCs/>
              </w:rPr>
              <w:t>E</w:t>
            </w:r>
            <w:r w:rsidRPr="00D44544">
              <w:rPr>
                <w:bCs/>
              </w:rPr>
              <w:t>nkel na akkoord gebruiker en VA van gebruiker</w:t>
            </w:r>
          </w:p>
          <w:p w14:paraId="20E71742" w14:textId="77777777" w:rsidR="00121DD3" w:rsidRDefault="00121DD3" w:rsidP="00187B2E"/>
          <w:p w14:paraId="5C73F021" w14:textId="77777777" w:rsidR="00121DD3" w:rsidRDefault="00121DD3" w:rsidP="00187B2E"/>
          <w:p w14:paraId="66D001D2" w14:textId="77777777" w:rsidR="00121DD3" w:rsidRDefault="00121DD3" w:rsidP="00187B2E"/>
          <w:p w14:paraId="54E2BB57" w14:textId="77777777" w:rsidR="00121DD3" w:rsidRDefault="00121DD3" w:rsidP="00187B2E"/>
          <w:p w14:paraId="1939E195" w14:textId="77777777" w:rsidR="00121DD3" w:rsidRDefault="00121DD3" w:rsidP="00187B2E"/>
          <w:p w14:paraId="5C8FD6F6" w14:textId="77777777" w:rsidR="00121DD3" w:rsidRDefault="00121DD3" w:rsidP="00187B2E"/>
          <w:p w14:paraId="1536804C" w14:textId="77777777" w:rsidR="00121DD3" w:rsidRDefault="00121DD3" w:rsidP="00187B2E"/>
          <w:p w14:paraId="66E4B0C9" w14:textId="77777777" w:rsidR="00121DD3" w:rsidRDefault="00121DD3" w:rsidP="00187B2E"/>
          <w:p w14:paraId="6E5EEC4E" w14:textId="77777777" w:rsidR="00121DD3" w:rsidRDefault="00121DD3" w:rsidP="00187B2E"/>
          <w:p w14:paraId="4A9C4BA5" w14:textId="77777777" w:rsidR="00121DD3" w:rsidRPr="00D44544" w:rsidRDefault="00121DD3" w:rsidP="00187B2E">
            <w:r>
              <w:t xml:space="preserve">- </w:t>
            </w:r>
            <w:r w:rsidRPr="00D44544">
              <w:t xml:space="preserve">voorafgaande </w:t>
            </w:r>
            <w:r>
              <w:rPr>
                <w:u w:val="single"/>
              </w:rPr>
              <w:t>kennisgeving</w:t>
            </w:r>
            <w:r w:rsidRPr="00D44544">
              <w:t xml:space="preserve"> sociale inspectie</w:t>
            </w:r>
          </w:p>
          <w:p w14:paraId="690ED494" w14:textId="77777777" w:rsidR="00121DD3" w:rsidRDefault="00121DD3" w:rsidP="00187B2E"/>
          <w:p w14:paraId="78FE1139" w14:textId="77777777" w:rsidR="00121DD3" w:rsidRDefault="00121DD3" w:rsidP="00187B2E"/>
        </w:tc>
        <w:tc>
          <w:tcPr>
            <w:tcW w:w="2799" w:type="dxa"/>
          </w:tcPr>
          <w:p w14:paraId="45E7A148" w14:textId="77777777" w:rsidR="00121DD3" w:rsidRPr="00C6113B" w:rsidRDefault="00121DD3" w:rsidP="00187B2E">
            <w:r>
              <w:lastRenderedPageBreak/>
              <w:t xml:space="preserve">- </w:t>
            </w:r>
            <w:r w:rsidRPr="00C6113B">
              <w:t>Arbeidsvoorwaarden van de werkgever</w:t>
            </w:r>
          </w:p>
          <w:p w14:paraId="62231E72" w14:textId="77777777" w:rsidR="00121DD3" w:rsidRPr="00C6113B" w:rsidRDefault="00121DD3" w:rsidP="00187B2E">
            <w:r w:rsidRPr="00C6113B">
              <w:t>- Geen wettelijk voorzien non-discriminatiebeginsel wat het loon betreft</w:t>
            </w:r>
          </w:p>
          <w:p w14:paraId="7853ECB4" w14:textId="77777777" w:rsidR="00121DD3" w:rsidRPr="00C6113B" w:rsidRDefault="00121DD3" w:rsidP="00187B2E"/>
          <w:p w14:paraId="46ACA7CE" w14:textId="77777777" w:rsidR="00121DD3" w:rsidRDefault="00121DD3" w:rsidP="00187B2E"/>
          <w:p w14:paraId="68AE71C2" w14:textId="77777777" w:rsidR="00121DD3" w:rsidRDefault="00121DD3" w:rsidP="00187B2E"/>
          <w:p w14:paraId="074F1D36" w14:textId="77777777" w:rsidR="00121DD3" w:rsidRDefault="00121DD3" w:rsidP="00187B2E"/>
          <w:p w14:paraId="01204C28" w14:textId="77777777" w:rsidR="00121DD3" w:rsidRDefault="00121DD3" w:rsidP="00187B2E"/>
          <w:p w14:paraId="4F163C19" w14:textId="77777777" w:rsidR="00121DD3" w:rsidRDefault="00121DD3" w:rsidP="00187B2E"/>
          <w:p w14:paraId="230C734F" w14:textId="77777777" w:rsidR="00121DD3" w:rsidRDefault="00121DD3" w:rsidP="00187B2E"/>
          <w:p w14:paraId="2FB0760A" w14:textId="77777777" w:rsidR="00121DD3" w:rsidRDefault="00121DD3" w:rsidP="00187B2E">
            <w:pPr>
              <w:rPr>
                <w:bCs/>
              </w:rPr>
            </w:pPr>
            <w:r>
              <w:rPr>
                <w:bCs/>
              </w:rPr>
              <w:t xml:space="preserve">- </w:t>
            </w:r>
            <w:r w:rsidRPr="00381ABE">
              <w:rPr>
                <w:bCs/>
              </w:rPr>
              <w:t xml:space="preserve">Gebruiker staat in voor de toepassing van de wetgeving inzake de reglementering en de bescherming van de arbeid </w:t>
            </w:r>
            <w:r w:rsidRPr="00381ABE">
              <w:rPr>
                <w:bCs/>
              </w:rPr>
              <w:br/>
              <w:t xml:space="preserve">(feestdagen, zondagsrust, </w:t>
            </w:r>
            <w:r w:rsidRPr="00381ABE">
              <w:rPr>
                <w:bCs/>
              </w:rPr>
              <w:lastRenderedPageBreak/>
              <w:t>arbeidsduur, nachtarbeid, arbeidsduur, etc.)</w:t>
            </w:r>
          </w:p>
          <w:p w14:paraId="1FAD3D65" w14:textId="77777777" w:rsidR="00121DD3" w:rsidRPr="00381ABE" w:rsidRDefault="00121DD3" w:rsidP="00187B2E">
            <w:pPr>
              <w:rPr>
                <w:bCs/>
              </w:rPr>
            </w:pPr>
            <w:r>
              <w:rPr>
                <w:bCs/>
              </w:rPr>
              <w:t xml:space="preserve">- </w:t>
            </w:r>
            <w:r w:rsidRPr="00381ABE">
              <w:rPr>
                <w:bCs/>
              </w:rPr>
              <w:t xml:space="preserve">Geen lager loon dan </w:t>
            </w:r>
            <w:proofErr w:type="spellStart"/>
            <w:r w:rsidRPr="00381ABE">
              <w:rPr>
                <w:bCs/>
              </w:rPr>
              <w:t>wn</w:t>
            </w:r>
            <w:proofErr w:type="spellEnd"/>
            <w:r w:rsidRPr="00381ABE">
              <w:rPr>
                <w:bCs/>
              </w:rPr>
              <w:t xml:space="preserve"> bij gebruiker met dezelfde functie</w:t>
            </w:r>
          </w:p>
          <w:p w14:paraId="54190469" w14:textId="77777777" w:rsidR="00121DD3" w:rsidRDefault="00121DD3" w:rsidP="00187B2E"/>
          <w:p w14:paraId="5ECB1D3D" w14:textId="77777777" w:rsidR="00121DD3" w:rsidRDefault="00121DD3" w:rsidP="00187B2E"/>
          <w:p w14:paraId="312D98FC" w14:textId="77777777" w:rsidR="00121DD3" w:rsidRDefault="00121DD3" w:rsidP="00187B2E">
            <w:pPr>
              <w:rPr>
                <w:bCs/>
              </w:rPr>
            </w:pPr>
            <w:r>
              <w:rPr>
                <w:bCs/>
              </w:rPr>
              <w:t xml:space="preserve">- </w:t>
            </w:r>
            <w:r w:rsidRPr="00381ABE">
              <w:rPr>
                <w:bCs/>
              </w:rPr>
              <w:t xml:space="preserve">Gebruiker staat in voor de toepassing van de wetgeving inzake de reglementering en de bescherming van de arbeid </w:t>
            </w:r>
            <w:r w:rsidRPr="00381ABE">
              <w:rPr>
                <w:bCs/>
              </w:rPr>
              <w:br/>
              <w:t>(feestdagen, zondagsrust, arbeidsduur, nachtarbeid, arbeidsduur, etc.)</w:t>
            </w:r>
          </w:p>
          <w:p w14:paraId="3D52BDA2" w14:textId="77777777" w:rsidR="00121DD3" w:rsidRPr="00381ABE" w:rsidRDefault="00121DD3" w:rsidP="00187B2E">
            <w:pPr>
              <w:rPr>
                <w:bCs/>
              </w:rPr>
            </w:pPr>
            <w:r>
              <w:rPr>
                <w:bCs/>
              </w:rPr>
              <w:t xml:space="preserve">- </w:t>
            </w:r>
            <w:r w:rsidRPr="00381ABE">
              <w:rPr>
                <w:bCs/>
              </w:rPr>
              <w:t xml:space="preserve">Geen lager loon dan </w:t>
            </w:r>
            <w:proofErr w:type="spellStart"/>
            <w:r w:rsidRPr="00381ABE">
              <w:rPr>
                <w:bCs/>
              </w:rPr>
              <w:t>wn</w:t>
            </w:r>
            <w:proofErr w:type="spellEnd"/>
            <w:r w:rsidRPr="00381ABE">
              <w:rPr>
                <w:bCs/>
              </w:rPr>
              <w:t xml:space="preserve"> bij gebruiker met dezelfde functie</w:t>
            </w:r>
          </w:p>
          <w:p w14:paraId="2A41D1A2" w14:textId="77777777" w:rsidR="00121DD3" w:rsidRPr="00381ABE" w:rsidRDefault="00121DD3" w:rsidP="00187B2E"/>
        </w:tc>
      </w:tr>
    </w:tbl>
    <w:p w14:paraId="2E9A6E42" w14:textId="77777777" w:rsidR="00121DD3" w:rsidRDefault="00121DD3" w:rsidP="00121DD3"/>
    <w:p w14:paraId="7584A98C" w14:textId="77777777" w:rsidR="00121DD3" w:rsidRDefault="00121DD3" w:rsidP="00121DD3"/>
    <w:p w14:paraId="7D695C50" w14:textId="77777777" w:rsidR="00121DD3" w:rsidRDefault="00121DD3" w:rsidP="00121DD3"/>
    <w:p w14:paraId="4E075E06" w14:textId="77777777" w:rsidR="00121DD3" w:rsidRDefault="00121DD3" w:rsidP="00121DD3"/>
    <w:p w14:paraId="0BAEFADA" w14:textId="77777777" w:rsidR="00121DD3" w:rsidRDefault="00121DD3" w:rsidP="00121DD3"/>
    <w:p w14:paraId="52DA3B89" w14:textId="77777777" w:rsidR="00121DD3" w:rsidRDefault="00121DD3" w:rsidP="00121DD3"/>
    <w:p w14:paraId="192AD568" w14:textId="77777777" w:rsidR="00121DD3" w:rsidRDefault="00121DD3" w:rsidP="00121DD3"/>
    <w:p w14:paraId="1B49BA12" w14:textId="77777777" w:rsidR="00121DD3" w:rsidRDefault="00121DD3" w:rsidP="00121DD3"/>
    <w:p w14:paraId="7673FC5C" w14:textId="77777777" w:rsidR="00121DD3" w:rsidRDefault="00121DD3" w:rsidP="00121DD3"/>
    <w:p w14:paraId="5AA53B9F" w14:textId="77777777" w:rsidR="00121DD3" w:rsidRDefault="00121DD3" w:rsidP="00121DD3"/>
    <w:p w14:paraId="0FED39AD" w14:textId="77777777" w:rsidR="00121DD3" w:rsidRDefault="00121DD3" w:rsidP="00121DD3"/>
    <w:p w14:paraId="1ACA5F71" w14:textId="77777777" w:rsidR="00121DD3" w:rsidRDefault="00121DD3" w:rsidP="00121DD3"/>
    <w:p w14:paraId="60BC315D" w14:textId="77777777" w:rsidR="00121DD3" w:rsidRPr="008930F8" w:rsidRDefault="00121DD3" w:rsidP="00121DD3">
      <w:pPr>
        <w:rPr>
          <w:b/>
          <w:sz w:val="28"/>
        </w:rPr>
      </w:pPr>
      <w:r w:rsidRPr="00695C72">
        <w:rPr>
          <w:b/>
          <w:sz w:val="28"/>
          <w:bdr w:val="single" w:sz="4" w:space="0" w:color="auto"/>
        </w:rPr>
        <w:t>Terbeschikkingstelling van contractueel personeel (werknemers)</w:t>
      </w:r>
      <w:r>
        <w:rPr>
          <w:b/>
          <w:sz w:val="28"/>
          <w:bdr w:val="single" w:sz="4" w:space="0" w:color="auto"/>
        </w:rPr>
        <w:t xml:space="preserve">  </w:t>
      </w:r>
    </w:p>
    <w:p w14:paraId="2EBEA948" w14:textId="77777777" w:rsidR="00121DD3" w:rsidRDefault="00121DD3" w:rsidP="00121DD3">
      <w:pPr>
        <w:rPr>
          <w:b/>
        </w:rPr>
      </w:pPr>
      <w:r>
        <w:rPr>
          <w:b/>
        </w:rPr>
        <w:t xml:space="preserve">  </w:t>
      </w:r>
      <w:r>
        <w:rPr>
          <w:b/>
          <w:u w:val="single"/>
        </w:rPr>
        <w:t>VAN</w:t>
      </w:r>
      <w:r>
        <w:rPr>
          <w:b/>
        </w:rPr>
        <w:t xml:space="preserve">: </w:t>
      </w:r>
    </w:p>
    <w:p w14:paraId="63710998" w14:textId="77777777" w:rsidR="00121DD3" w:rsidRPr="00B2035D" w:rsidRDefault="00121DD3" w:rsidP="00121DD3">
      <w:pPr>
        <w:rPr>
          <w:b/>
        </w:rPr>
      </w:pPr>
      <w:r>
        <w:rPr>
          <w:b/>
        </w:rPr>
        <w:t xml:space="preserve">  OCMW</w:t>
      </w:r>
    </w:p>
    <w:p w14:paraId="0289EF47" w14:textId="77777777" w:rsidR="00121DD3" w:rsidRDefault="00121DD3" w:rsidP="00121DD3"/>
    <w:p w14:paraId="00AD2F38" w14:textId="77777777" w:rsidR="00121DD3" w:rsidRDefault="00121DD3" w:rsidP="00121DD3"/>
    <w:tbl>
      <w:tblPr>
        <w:tblStyle w:val="Tabelraster"/>
        <w:tblW w:w="0" w:type="auto"/>
        <w:tblLook w:val="04A0" w:firstRow="1" w:lastRow="0" w:firstColumn="1" w:lastColumn="0" w:noHBand="0" w:noVBand="1"/>
      </w:tblPr>
      <w:tblGrid>
        <w:gridCol w:w="1520"/>
        <w:gridCol w:w="2211"/>
        <w:gridCol w:w="4294"/>
        <w:gridCol w:w="2475"/>
        <w:gridCol w:w="2644"/>
      </w:tblGrid>
      <w:tr w:rsidR="00121DD3" w14:paraId="0CB1A9E9" w14:textId="77777777" w:rsidTr="00187B2E">
        <w:trPr>
          <w:cantSplit/>
          <w:tblHeader/>
        </w:trPr>
        <w:tc>
          <w:tcPr>
            <w:tcW w:w="1555" w:type="dxa"/>
          </w:tcPr>
          <w:p w14:paraId="0EF92235" w14:textId="77777777" w:rsidR="00121DD3" w:rsidRPr="00B2035D" w:rsidRDefault="00121DD3" w:rsidP="00187B2E">
            <w:pPr>
              <w:rPr>
                <w:b/>
              </w:rPr>
            </w:pPr>
            <w:r>
              <w:rPr>
                <w:b/>
                <w:u w:val="single"/>
              </w:rPr>
              <w:t>NAAR</w:t>
            </w:r>
            <w:r>
              <w:rPr>
                <w:b/>
              </w:rPr>
              <w:t>:</w:t>
            </w:r>
          </w:p>
        </w:tc>
        <w:tc>
          <w:tcPr>
            <w:tcW w:w="2409" w:type="dxa"/>
          </w:tcPr>
          <w:p w14:paraId="06A211D6" w14:textId="77777777" w:rsidR="00121DD3" w:rsidRDefault="00121DD3" w:rsidP="00187B2E">
            <w:pPr>
              <w:jc w:val="center"/>
            </w:pPr>
            <w:r>
              <w:rPr>
                <w:b/>
                <w:u w:val="single"/>
              </w:rPr>
              <w:t>Wettelijke grondslag</w:t>
            </w:r>
          </w:p>
        </w:tc>
        <w:tc>
          <w:tcPr>
            <w:tcW w:w="4621" w:type="dxa"/>
          </w:tcPr>
          <w:p w14:paraId="1292E324" w14:textId="77777777" w:rsidR="00121DD3" w:rsidRDefault="00121DD3" w:rsidP="00187B2E">
            <w:pPr>
              <w:jc w:val="center"/>
            </w:pPr>
            <w:r>
              <w:rPr>
                <w:b/>
                <w:u w:val="single"/>
              </w:rPr>
              <w:t>Voorwaarden</w:t>
            </w:r>
          </w:p>
        </w:tc>
        <w:tc>
          <w:tcPr>
            <w:tcW w:w="2669" w:type="dxa"/>
          </w:tcPr>
          <w:p w14:paraId="2820A20B" w14:textId="77777777" w:rsidR="00121DD3" w:rsidRDefault="00121DD3" w:rsidP="00187B2E">
            <w:pPr>
              <w:jc w:val="center"/>
            </w:pPr>
            <w:r>
              <w:rPr>
                <w:b/>
                <w:u w:val="single"/>
              </w:rPr>
              <w:t>Formaliteiten</w:t>
            </w:r>
          </w:p>
        </w:tc>
        <w:tc>
          <w:tcPr>
            <w:tcW w:w="2740" w:type="dxa"/>
          </w:tcPr>
          <w:p w14:paraId="06F5545A" w14:textId="77777777" w:rsidR="00121DD3" w:rsidRDefault="00121DD3" w:rsidP="00187B2E">
            <w:pPr>
              <w:jc w:val="center"/>
            </w:pPr>
            <w:r>
              <w:rPr>
                <w:b/>
                <w:u w:val="single"/>
              </w:rPr>
              <w:t>Arbeidsvoorwaarden</w:t>
            </w:r>
          </w:p>
        </w:tc>
      </w:tr>
      <w:tr w:rsidR="00121DD3" w14:paraId="073A1944" w14:textId="77777777" w:rsidTr="00187B2E">
        <w:tc>
          <w:tcPr>
            <w:tcW w:w="1555" w:type="dxa"/>
          </w:tcPr>
          <w:p w14:paraId="16CFFF60" w14:textId="77777777" w:rsidR="00121DD3" w:rsidRPr="00373950" w:rsidRDefault="00121DD3" w:rsidP="00187B2E">
            <w:pPr>
              <w:rPr>
                <w:b/>
              </w:rPr>
            </w:pPr>
            <w:r>
              <w:rPr>
                <w:b/>
              </w:rPr>
              <w:t>Gemeente</w:t>
            </w:r>
          </w:p>
          <w:p w14:paraId="4484D466" w14:textId="77777777" w:rsidR="00121DD3" w:rsidRDefault="00121DD3" w:rsidP="00187B2E">
            <w:pPr>
              <w:rPr>
                <w:b/>
              </w:rPr>
            </w:pPr>
          </w:p>
          <w:p w14:paraId="36D534AE" w14:textId="77777777" w:rsidR="00121DD3" w:rsidRDefault="00121DD3" w:rsidP="00187B2E">
            <w:pPr>
              <w:rPr>
                <w:b/>
              </w:rPr>
            </w:pPr>
            <w:r>
              <w:rPr>
                <w:b/>
              </w:rPr>
              <w:t>VZW</w:t>
            </w:r>
          </w:p>
          <w:p w14:paraId="2C52D912" w14:textId="77777777" w:rsidR="00121DD3" w:rsidRDefault="00121DD3" w:rsidP="00187B2E"/>
          <w:p w14:paraId="015E4390" w14:textId="77777777" w:rsidR="00121DD3" w:rsidRDefault="00121DD3" w:rsidP="00187B2E">
            <w:r>
              <w:rPr>
                <w:b/>
              </w:rPr>
              <w:t>Openbaar ziekenhuis aangesloten bij de RSZ</w:t>
            </w:r>
          </w:p>
          <w:p w14:paraId="18528B62" w14:textId="77777777" w:rsidR="00121DD3" w:rsidRDefault="00121DD3" w:rsidP="00187B2E"/>
          <w:p w14:paraId="31B9FE8D" w14:textId="77777777" w:rsidR="00121DD3" w:rsidRDefault="00121DD3" w:rsidP="00187B2E">
            <w:r>
              <w:rPr>
                <w:b/>
              </w:rPr>
              <w:t>Ander OCMW</w:t>
            </w:r>
          </w:p>
          <w:p w14:paraId="4767454C" w14:textId="77777777" w:rsidR="00121DD3" w:rsidRDefault="00121DD3" w:rsidP="00187B2E"/>
          <w:p w14:paraId="5FDA3D2D" w14:textId="77777777" w:rsidR="00121DD3" w:rsidRDefault="00121DD3" w:rsidP="00187B2E">
            <w:r>
              <w:rPr>
                <w:b/>
              </w:rPr>
              <w:t>Partners OCMW</w:t>
            </w:r>
          </w:p>
          <w:p w14:paraId="5269D14C" w14:textId="77777777" w:rsidR="00121DD3" w:rsidRDefault="00121DD3" w:rsidP="00187B2E"/>
          <w:p w14:paraId="408F244E" w14:textId="77777777" w:rsidR="00121DD3" w:rsidRDefault="00121DD3" w:rsidP="00187B2E"/>
          <w:p w14:paraId="4E709A0E" w14:textId="77777777" w:rsidR="00121DD3" w:rsidRDefault="00121DD3" w:rsidP="00187B2E"/>
          <w:p w14:paraId="50D2DD22" w14:textId="77777777" w:rsidR="00121DD3" w:rsidRDefault="00121DD3" w:rsidP="00187B2E"/>
          <w:p w14:paraId="447A3738" w14:textId="77777777" w:rsidR="00121DD3" w:rsidRDefault="00121DD3" w:rsidP="00187B2E"/>
          <w:p w14:paraId="1FA53F54" w14:textId="77777777" w:rsidR="00121DD3" w:rsidRDefault="00121DD3" w:rsidP="00187B2E"/>
          <w:p w14:paraId="217B4725" w14:textId="77777777" w:rsidR="00121DD3" w:rsidRDefault="00121DD3" w:rsidP="00187B2E"/>
          <w:p w14:paraId="116510D0" w14:textId="77777777" w:rsidR="00121DD3" w:rsidRDefault="00121DD3" w:rsidP="00187B2E"/>
          <w:p w14:paraId="6D42C224" w14:textId="77777777" w:rsidR="00121DD3" w:rsidRDefault="00121DD3" w:rsidP="00187B2E"/>
          <w:p w14:paraId="351EE354" w14:textId="77777777" w:rsidR="00121DD3" w:rsidRDefault="00121DD3" w:rsidP="00187B2E">
            <w:pPr>
              <w:rPr>
                <w:b/>
              </w:rPr>
            </w:pPr>
            <w:r>
              <w:rPr>
                <w:b/>
              </w:rPr>
              <w:t>Partners OCMW</w:t>
            </w:r>
          </w:p>
          <w:p w14:paraId="7D03D7EB" w14:textId="77777777" w:rsidR="00121DD3" w:rsidRDefault="00121DD3" w:rsidP="00187B2E">
            <w:pPr>
              <w:rPr>
                <w:b/>
              </w:rPr>
            </w:pPr>
          </w:p>
          <w:p w14:paraId="177F3A60" w14:textId="77777777" w:rsidR="00121DD3" w:rsidRDefault="00121DD3" w:rsidP="00187B2E">
            <w:pPr>
              <w:rPr>
                <w:b/>
              </w:rPr>
            </w:pPr>
            <w:r>
              <w:rPr>
                <w:b/>
              </w:rPr>
              <w:lastRenderedPageBreak/>
              <w:t xml:space="preserve">Ander OCMW / openbaar bestuur / instelling van openbaar nut / </w:t>
            </w:r>
            <w:proofErr w:type="spellStart"/>
            <w:r>
              <w:rPr>
                <w:b/>
              </w:rPr>
              <w:t>privé-persoon</w:t>
            </w:r>
            <w:proofErr w:type="spellEnd"/>
            <w:r>
              <w:rPr>
                <w:b/>
              </w:rPr>
              <w:t xml:space="preserve"> of -instelling</w:t>
            </w:r>
          </w:p>
        </w:tc>
        <w:tc>
          <w:tcPr>
            <w:tcW w:w="2409" w:type="dxa"/>
          </w:tcPr>
          <w:p w14:paraId="06EF2CDA" w14:textId="77777777" w:rsidR="00121DD3" w:rsidRPr="00374712" w:rsidRDefault="00121DD3" w:rsidP="00187B2E">
            <w:pPr>
              <w:rPr>
                <w:lang w:val="en-US"/>
              </w:rPr>
            </w:pPr>
            <w:r w:rsidRPr="00374712">
              <w:rPr>
                <w:lang w:val="en-US"/>
              </w:rPr>
              <w:lastRenderedPageBreak/>
              <w:t>Art. 60, §7 OCMW-wet</w:t>
            </w:r>
          </w:p>
          <w:p w14:paraId="20984E9C" w14:textId="77777777" w:rsidR="00121DD3" w:rsidRPr="00374712" w:rsidRDefault="00121DD3" w:rsidP="00187B2E">
            <w:pPr>
              <w:rPr>
                <w:lang w:val="en-US"/>
              </w:rPr>
            </w:pPr>
          </w:p>
          <w:p w14:paraId="0E0C7EFB" w14:textId="77777777" w:rsidR="00121DD3" w:rsidRPr="00374712" w:rsidRDefault="00121DD3" w:rsidP="00187B2E">
            <w:pPr>
              <w:rPr>
                <w:lang w:val="en-US"/>
              </w:rPr>
            </w:pPr>
          </w:p>
          <w:p w14:paraId="10702187" w14:textId="77777777" w:rsidR="00121DD3" w:rsidRPr="00374712" w:rsidRDefault="00121DD3" w:rsidP="00187B2E">
            <w:pPr>
              <w:rPr>
                <w:lang w:val="en-US"/>
              </w:rPr>
            </w:pPr>
          </w:p>
          <w:p w14:paraId="38C2F051" w14:textId="77777777" w:rsidR="00121DD3" w:rsidRPr="00374712" w:rsidRDefault="00121DD3" w:rsidP="00187B2E">
            <w:pPr>
              <w:rPr>
                <w:lang w:val="en-US"/>
              </w:rPr>
            </w:pPr>
          </w:p>
          <w:p w14:paraId="298A16B7" w14:textId="77777777" w:rsidR="00121DD3" w:rsidRPr="00374712" w:rsidRDefault="00121DD3" w:rsidP="00187B2E">
            <w:pPr>
              <w:rPr>
                <w:lang w:val="en-US"/>
              </w:rPr>
            </w:pPr>
          </w:p>
          <w:p w14:paraId="3196224E" w14:textId="77777777" w:rsidR="00121DD3" w:rsidRPr="00374712" w:rsidRDefault="00121DD3" w:rsidP="00187B2E">
            <w:pPr>
              <w:rPr>
                <w:lang w:val="en-US"/>
              </w:rPr>
            </w:pPr>
          </w:p>
          <w:p w14:paraId="67AECA2C" w14:textId="77777777" w:rsidR="00121DD3" w:rsidRPr="00374712" w:rsidRDefault="00121DD3" w:rsidP="00187B2E">
            <w:pPr>
              <w:rPr>
                <w:lang w:val="en-US"/>
              </w:rPr>
            </w:pPr>
          </w:p>
          <w:p w14:paraId="378EF0E5" w14:textId="77777777" w:rsidR="00121DD3" w:rsidRPr="00374712" w:rsidRDefault="00121DD3" w:rsidP="00187B2E">
            <w:pPr>
              <w:rPr>
                <w:lang w:val="en-US"/>
              </w:rPr>
            </w:pPr>
          </w:p>
          <w:p w14:paraId="01BC6526" w14:textId="77777777" w:rsidR="00121DD3" w:rsidRPr="00374712" w:rsidRDefault="00121DD3" w:rsidP="00187B2E">
            <w:pPr>
              <w:rPr>
                <w:lang w:val="en-US"/>
              </w:rPr>
            </w:pPr>
          </w:p>
          <w:p w14:paraId="3381221F" w14:textId="77777777" w:rsidR="00121DD3" w:rsidRPr="00374712" w:rsidRDefault="00121DD3" w:rsidP="00187B2E">
            <w:pPr>
              <w:rPr>
                <w:lang w:val="en-US"/>
              </w:rPr>
            </w:pPr>
          </w:p>
          <w:p w14:paraId="7C06C565" w14:textId="77777777" w:rsidR="00121DD3" w:rsidRPr="00374712" w:rsidRDefault="00121DD3" w:rsidP="00187B2E">
            <w:pPr>
              <w:rPr>
                <w:lang w:val="en-US"/>
              </w:rPr>
            </w:pPr>
          </w:p>
          <w:p w14:paraId="2ACFA522" w14:textId="77777777" w:rsidR="00121DD3" w:rsidRPr="00374712" w:rsidRDefault="00121DD3" w:rsidP="00187B2E">
            <w:pPr>
              <w:rPr>
                <w:lang w:val="en-US"/>
              </w:rPr>
            </w:pPr>
          </w:p>
          <w:p w14:paraId="7AFEE37D" w14:textId="77777777" w:rsidR="00121DD3" w:rsidRPr="00374712" w:rsidRDefault="00121DD3" w:rsidP="00187B2E">
            <w:pPr>
              <w:rPr>
                <w:lang w:val="en-US"/>
              </w:rPr>
            </w:pPr>
          </w:p>
          <w:p w14:paraId="1F6A1FF5" w14:textId="77777777" w:rsidR="00121DD3" w:rsidRPr="00374712" w:rsidRDefault="00121DD3" w:rsidP="00187B2E">
            <w:pPr>
              <w:rPr>
                <w:lang w:val="en-US"/>
              </w:rPr>
            </w:pPr>
          </w:p>
          <w:p w14:paraId="4558C30F" w14:textId="77777777" w:rsidR="00121DD3" w:rsidRPr="00374712" w:rsidRDefault="00121DD3" w:rsidP="00187B2E">
            <w:pPr>
              <w:rPr>
                <w:lang w:val="en-US"/>
              </w:rPr>
            </w:pPr>
          </w:p>
          <w:p w14:paraId="793FF41B" w14:textId="77777777" w:rsidR="00121DD3" w:rsidRPr="00374712" w:rsidRDefault="00121DD3" w:rsidP="00187B2E">
            <w:pPr>
              <w:rPr>
                <w:lang w:val="en-US"/>
              </w:rPr>
            </w:pPr>
          </w:p>
          <w:p w14:paraId="2584B1F6" w14:textId="77777777" w:rsidR="00121DD3" w:rsidRPr="00374712" w:rsidRDefault="00121DD3" w:rsidP="00187B2E">
            <w:pPr>
              <w:rPr>
                <w:lang w:val="en-US"/>
              </w:rPr>
            </w:pPr>
          </w:p>
          <w:p w14:paraId="6EABF179" w14:textId="77777777" w:rsidR="00121DD3" w:rsidRPr="00374712" w:rsidRDefault="00121DD3" w:rsidP="00187B2E">
            <w:pPr>
              <w:rPr>
                <w:lang w:val="en-US"/>
              </w:rPr>
            </w:pPr>
          </w:p>
          <w:p w14:paraId="555B9742" w14:textId="77777777" w:rsidR="00121DD3" w:rsidRPr="00374712" w:rsidRDefault="00121DD3" w:rsidP="00187B2E">
            <w:pPr>
              <w:rPr>
                <w:lang w:val="en-US"/>
              </w:rPr>
            </w:pPr>
          </w:p>
          <w:p w14:paraId="35C692D3" w14:textId="77777777" w:rsidR="00121DD3" w:rsidRPr="00374712" w:rsidRDefault="00121DD3" w:rsidP="00187B2E">
            <w:pPr>
              <w:rPr>
                <w:lang w:val="en-US"/>
              </w:rPr>
            </w:pPr>
          </w:p>
          <w:p w14:paraId="1DFB65F2" w14:textId="77777777" w:rsidR="00121DD3" w:rsidRPr="00374712" w:rsidRDefault="00121DD3" w:rsidP="00187B2E">
            <w:pPr>
              <w:rPr>
                <w:lang w:val="en-US"/>
              </w:rPr>
            </w:pPr>
          </w:p>
          <w:p w14:paraId="5082BEB8" w14:textId="77777777" w:rsidR="00121DD3" w:rsidRPr="00374712" w:rsidRDefault="00121DD3" w:rsidP="00187B2E">
            <w:pPr>
              <w:rPr>
                <w:lang w:val="en-US"/>
              </w:rPr>
            </w:pPr>
          </w:p>
          <w:p w14:paraId="42DB6F76" w14:textId="77777777" w:rsidR="00121DD3" w:rsidRPr="00374712" w:rsidRDefault="00121DD3" w:rsidP="00187B2E">
            <w:pPr>
              <w:rPr>
                <w:lang w:val="en-US"/>
              </w:rPr>
            </w:pPr>
            <w:r w:rsidRPr="00374712">
              <w:rPr>
                <w:lang w:val="en-US"/>
              </w:rPr>
              <w:t>Art. 61 OCMW-wet</w:t>
            </w:r>
          </w:p>
          <w:p w14:paraId="774FDACE" w14:textId="77777777" w:rsidR="00121DD3" w:rsidRPr="00374712" w:rsidRDefault="00121DD3" w:rsidP="00187B2E">
            <w:pPr>
              <w:rPr>
                <w:lang w:val="en-US"/>
              </w:rPr>
            </w:pPr>
          </w:p>
          <w:p w14:paraId="4D8A01FA" w14:textId="77777777" w:rsidR="00121DD3" w:rsidRPr="00374712" w:rsidRDefault="00121DD3" w:rsidP="00187B2E">
            <w:pPr>
              <w:rPr>
                <w:lang w:val="en-US"/>
              </w:rPr>
            </w:pPr>
          </w:p>
          <w:p w14:paraId="427AB873" w14:textId="77777777" w:rsidR="00121DD3" w:rsidRPr="00374712" w:rsidRDefault="00121DD3" w:rsidP="00187B2E">
            <w:pPr>
              <w:rPr>
                <w:lang w:val="en-US"/>
              </w:rPr>
            </w:pPr>
          </w:p>
          <w:p w14:paraId="7902EB71" w14:textId="77777777" w:rsidR="00121DD3" w:rsidRPr="00374712" w:rsidRDefault="00121DD3" w:rsidP="00187B2E">
            <w:pPr>
              <w:rPr>
                <w:lang w:val="en-US"/>
              </w:rPr>
            </w:pPr>
          </w:p>
          <w:p w14:paraId="000F3BD3" w14:textId="77777777" w:rsidR="00121DD3" w:rsidRPr="00374712" w:rsidRDefault="00121DD3" w:rsidP="00187B2E">
            <w:pPr>
              <w:rPr>
                <w:lang w:val="en-US"/>
              </w:rPr>
            </w:pPr>
          </w:p>
          <w:p w14:paraId="6376C52C" w14:textId="77777777" w:rsidR="00121DD3" w:rsidRPr="00374712" w:rsidRDefault="00121DD3" w:rsidP="00187B2E">
            <w:pPr>
              <w:rPr>
                <w:lang w:val="en-US"/>
              </w:rPr>
            </w:pPr>
          </w:p>
          <w:p w14:paraId="5E7719AD" w14:textId="77777777" w:rsidR="00121DD3" w:rsidRPr="00374712" w:rsidRDefault="00121DD3" w:rsidP="00187B2E">
            <w:pPr>
              <w:rPr>
                <w:lang w:val="en-US"/>
              </w:rPr>
            </w:pPr>
          </w:p>
          <w:p w14:paraId="1A20F085" w14:textId="77777777" w:rsidR="00121DD3" w:rsidRPr="00374712" w:rsidRDefault="00121DD3" w:rsidP="00187B2E">
            <w:pPr>
              <w:rPr>
                <w:lang w:val="en-US"/>
              </w:rPr>
            </w:pPr>
          </w:p>
          <w:p w14:paraId="7CB7DCA7" w14:textId="77777777" w:rsidR="00121DD3" w:rsidRPr="00374712" w:rsidRDefault="00121DD3" w:rsidP="00187B2E">
            <w:pPr>
              <w:rPr>
                <w:lang w:val="en-US"/>
              </w:rPr>
            </w:pPr>
          </w:p>
          <w:p w14:paraId="3498F7AB" w14:textId="77777777" w:rsidR="00121DD3" w:rsidRPr="00374712" w:rsidRDefault="00121DD3" w:rsidP="00187B2E">
            <w:pPr>
              <w:rPr>
                <w:lang w:val="en-US"/>
              </w:rPr>
            </w:pPr>
          </w:p>
          <w:p w14:paraId="6B621E7B" w14:textId="77777777" w:rsidR="00121DD3" w:rsidRPr="00374712" w:rsidRDefault="00121DD3" w:rsidP="00187B2E">
            <w:pPr>
              <w:rPr>
                <w:lang w:val="en-US"/>
              </w:rPr>
            </w:pPr>
          </w:p>
          <w:p w14:paraId="2E3839D7" w14:textId="77777777" w:rsidR="00121DD3" w:rsidRPr="00374712" w:rsidRDefault="00121DD3" w:rsidP="00187B2E">
            <w:pPr>
              <w:rPr>
                <w:lang w:val="en-US"/>
              </w:rPr>
            </w:pPr>
          </w:p>
          <w:p w14:paraId="3E0FA8F9" w14:textId="77777777" w:rsidR="00121DD3" w:rsidRPr="00374712" w:rsidRDefault="00121DD3" w:rsidP="00187B2E">
            <w:pPr>
              <w:rPr>
                <w:lang w:val="en-US"/>
              </w:rPr>
            </w:pPr>
          </w:p>
          <w:p w14:paraId="79D23750" w14:textId="77777777" w:rsidR="00121DD3" w:rsidRPr="00374712" w:rsidRDefault="00121DD3" w:rsidP="00187B2E">
            <w:pPr>
              <w:rPr>
                <w:lang w:val="en-US"/>
              </w:rPr>
            </w:pPr>
          </w:p>
        </w:tc>
        <w:tc>
          <w:tcPr>
            <w:tcW w:w="4621" w:type="dxa"/>
          </w:tcPr>
          <w:p w14:paraId="10A0F69F" w14:textId="77777777" w:rsidR="00121DD3" w:rsidRDefault="00121DD3" w:rsidP="00187B2E">
            <w:pPr>
              <w:rPr>
                <w:color w:val="000000"/>
                <w:shd w:val="clear" w:color="auto" w:fill="FFFFFF"/>
              </w:rPr>
            </w:pPr>
            <w:r>
              <w:rPr>
                <w:color w:val="000000"/>
                <w:shd w:val="clear" w:color="auto" w:fill="FFFFFF"/>
              </w:rPr>
              <w:lastRenderedPageBreak/>
              <w:t>W</w:t>
            </w:r>
            <w:r w:rsidRPr="001474ED">
              <w:rPr>
                <w:color w:val="000000"/>
                <w:shd w:val="clear" w:color="auto" w:fill="FFFFFF"/>
              </w:rPr>
              <w:t xml:space="preserve">erknemers verbonden krachtens een arbeidsovereenkomst met het OCMW, </w:t>
            </w:r>
            <w:r>
              <w:rPr>
                <w:color w:val="000000"/>
                <w:shd w:val="clear" w:color="auto" w:fill="FFFFFF"/>
              </w:rPr>
              <w:t xml:space="preserve">kunnen - </w:t>
            </w:r>
            <w:r w:rsidRPr="00605E33">
              <w:rPr>
                <w:i/>
                <w:color w:val="000000"/>
                <w:u w:val="single"/>
                <w:shd w:val="clear" w:color="auto" w:fill="FFFFFF"/>
              </w:rPr>
              <w:t>in afwijking van art. 31 UAW</w:t>
            </w:r>
            <w:r w:rsidRPr="002142DB">
              <w:rPr>
                <w:color w:val="000000"/>
                <w:shd w:val="clear" w:color="auto" w:fill="FFFFFF"/>
              </w:rPr>
              <w:t xml:space="preserve"> - </w:t>
            </w:r>
            <w:r w:rsidRPr="001474ED">
              <w:rPr>
                <w:color w:val="000000"/>
                <w:shd w:val="clear" w:color="auto" w:fill="FFFFFF"/>
              </w:rPr>
              <w:t xml:space="preserve">door het OCMW ter beschikking worden gesteld van </w:t>
            </w:r>
            <w:r w:rsidRPr="00BF2DB4">
              <w:rPr>
                <w:color w:val="000000"/>
                <w:u w:val="single"/>
                <w:shd w:val="clear" w:color="auto" w:fill="FFFFFF"/>
              </w:rPr>
              <w:t>gemeenten</w:t>
            </w:r>
            <w:r w:rsidRPr="001474ED">
              <w:rPr>
                <w:color w:val="000000"/>
                <w:shd w:val="clear" w:color="auto" w:fill="FFFFFF"/>
              </w:rPr>
              <w:t xml:space="preserve">, </w:t>
            </w:r>
            <w:r w:rsidRPr="00BF2DB4">
              <w:rPr>
                <w:color w:val="000000"/>
                <w:u w:val="single"/>
                <w:shd w:val="clear" w:color="auto" w:fill="FFFFFF"/>
              </w:rPr>
              <w:t>verenigingen zonder winstoogmerk</w:t>
            </w:r>
            <w:r w:rsidRPr="001474ED">
              <w:rPr>
                <w:color w:val="000000"/>
                <w:shd w:val="clear" w:color="auto" w:fill="FFFFFF"/>
              </w:rPr>
              <w:t xml:space="preserve"> of </w:t>
            </w:r>
            <w:r w:rsidRPr="00BF2DB4">
              <w:rPr>
                <w:color w:val="000000"/>
                <w:u w:val="single"/>
                <w:shd w:val="clear" w:color="auto" w:fill="FFFFFF"/>
              </w:rPr>
              <w:t>verenigingen vermeld in deel 3, titel 3</w:t>
            </w:r>
            <w:r>
              <w:rPr>
                <w:color w:val="000000"/>
                <w:u w:val="single"/>
                <w:shd w:val="clear" w:color="auto" w:fill="FFFFFF"/>
              </w:rPr>
              <w:t xml:space="preserve"> </w:t>
            </w:r>
            <w:r>
              <w:rPr>
                <w:u w:val="single"/>
                <w:shd w:val="clear" w:color="auto" w:fill="FFFFFF"/>
              </w:rPr>
              <w:t>[</w:t>
            </w:r>
            <w:r w:rsidRPr="00BA61CE">
              <w:rPr>
                <w:i/>
                <w:u w:val="single"/>
                <w:shd w:val="clear" w:color="auto" w:fill="FFFFFF"/>
              </w:rPr>
              <w:t>IGS</w:t>
            </w:r>
            <w:r>
              <w:rPr>
                <w:u w:val="single"/>
                <w:shd w:val="clear" w:color="auto" w:fill="FFFFFF"/>
              </w:rPr>
              <w:t>]</w:t>
            </w:r>
            <w:r w:rsidRPr="00BF2DB4">
              <w:rPr>
                <w:color w:val="000000"/>
                <w:u w:val="single"/>
                <w:shd w:val="clear" w:color="auto" w:fill="FFFFFF"/>
              </w:rPr>
              <w:t>, van het </w:t>
            </w:r>
            <w:r w:rsidRPr="00BF2DB4">
              <w:rPr>
                <w:u w:val="single"/>
                <w:shd w:val="clear" w:color="auto" w:fill="FFFFFF"/>
              </w:rPr>
              <w:t>Decreet Lokaal Bestuur</w:t>
            </w:r>
            <w:r>
              <w:rPr>
                <w:u w:val="single"/>
                <w:shd w:val="clear" w:color="auto" w:fill="FFFFFF"/>
              </w:rPr>
              <w:t xml:space="preserve"> </w:t>
            </w:r>
            <w:r w:rsidRPr="00BF2DB4">
              <w:rPr>
                <w:color w:val="000000"/>
                <w:u w:val="single"/>
                <w:shd w:val="clear" w:color="auto" w:fill="FFFFFF"/>
              </w:rPr>
              <w:t>met een sociaal, cultureel of ecologisch doel</w:t>
            </w:r>
            <w:r w:rsidRPr="001474ED">
              <w:rPr>
                <w:color w:val="000000"/>
                <w:shd w:val="clear" w:color="auto" w:fill="FFFFFF"/>
              </w:rPr>
              <w:t xml:space="preserve">, </w:t>
            </w:r>
            <w:r w:rsidRPr="00BF2DB4">
              <w:rPr>
                <w:color w:val="000000"/>
                <w:u w:val="single"/>
                <w:shd w:val="clear" w:color="auto" w:fill="FFFFFF"/>
              </w:rPr>
              <w:t>vennootschappen met een sociaal oogmerk</w:t>
            </w:r>
            <w:r w:rsidRPr="001474ED">
              <w:rPr>
                <w:color w:val="000000"/>
                <w:shd w:val="clear" w:color="auto" w:fill="FFFFFF"/>
              </w:rPr>
              <w:t xml:space="preserve"> zoals bedoeld in artikel 164bis van de gecoördineerde wetten op de handelsvennootschappen, </w:t>
            </w:r>
            <w:r w:rsidRPr="00BF2DB4">
              <w:rPr>
                <w:color w:val="000000"/>
                <w:u w:val="single"/>
                <w:shd w:val="clear" w:color="auto" w:fill="FFFFFF"/>
              </w:rPr>
              <w:t>een ander OCMW</w:t>
            </w:r>
            <w:r w:rsidRPr="001474ED">
              <w:rPr>
                <w:color w:val="000000"/>
                <w:shd w:val="clear" w:color="auto" w:fill="FFFFFF"/>
              </w:rPr>
              <w:t xml:space="preserve">, een </w:t>
            </w:r>
            <w:r w:rsidRPr="00676318">
              <w:rPr>
                <w:color w:val="000000"/>
                <w:u w:val="single"/>
                <w:shd w:val="clear" w:color="auto" w:fill="FFFFFF"/>
              </w:rPr>
              <w:t>vereniging waarvan sprake in deel 3, titel 4, hoofdstuk 2</w:t>
            </w:r>
            <w:r>
              <w:rPr>
                <w:color w:val="000000"/>
                <w:u w:val="single"/>
                <w:shd w:val="clear" w:color="auto" w:fill="FFFFFF"/>
              </w:rPr>
              <w:t xml:space="preserve"> [</w:t>
            </w:r>
            <w:r w:rsidRPr="00797F4C">
              <w:rPr>
                <w:i/>
                <w:color w:val="000000"/>
                <w:u w:val="single"/>
                <w:shd w:val="clear" w:color="auto" w:fill="FFFFFF"/>
              </w:rPr>
              <w:t>welzijnsvereniging</w:t>
            </w:r>
            <w:r>
              <w:rPr>
                <w:color w:val="000000"/>
                <w:u w:val="single"/>
                <w:shd w:val="clear" w:color="auto" w:fill="FFFFFF"/>
              </w:rPr>
              <w:t>]</w:t>
            </w:r>
            <w:r w:rsidRPr="00676318">
              <w:rPr>
                <w:color w:val="000000"/>
                <w:u w:val="single"/>
                <w:shd w:val="clear" w:color="auto" w:fill="FFFFFF"/>
              </w:rPr>
              <w:t xml:space="preserve"> en 3</w:t>
            </w:r>
            <w:r>
              <w:rPr>
                <w:color w:val="000000"/>
                <w:u w:val="single"/>
                <w:shd w:val="clear" w:color="auto" w:fill="FFFFFF"/>
              </w:rPr>
              <w:t xml:space="preserve"> [</w:t>
            </w:r>
            <w:r w:rsidRPr="00797F4C">
              <w:rPr>
                <w:i/>
                <w:color w:val="000000"/>
                <w:u w:val="single"/>
                <w:shd w:val="clear" w:color="auto" w:fill="FFFFFF"/>
              </w:rPr>
              <w:t>autonome verzorgingsinstelling</w:t>
            </w:r>
            <w:r>
              <w:rPr>
                <w:color w:val="000000"/>
                <w:u w:val="single"/>
                <w:shd w:val="clear" w:color="auto" w:fill="FFFFFF"/>
              </w:rPr>
              <w:t>]</w:t>
            </w:r>
            <w:r w:rsidRPr="00676318">
              <w:rPr>
                <w:color w:val="000000"/>
                <w:u w:val="single"/>
                <w:shd w:val="clear" w:color="auto" w:fill="FFFFFF"/>
              </w:rPr>
              <w:t>, van het </w:t>
            </w:r>
            <w:r w:rsidRPr="00676318">
              <w:rPr>
                <w:u w:val="single"/>
                <w:shd w:val="clear" w:color="auto" w:fill="FFFFFF"/>
              </w:rPr>
              <w:t>Decreet Lokaal Bestuur</w:t>
            </w:r>
            <w:r w:rsidRPr="001474ED">
              <w:rPr>
                <w:color w:val="000000"/>
                <w:shd w:val="clear" w:color="auto" w:fill="FFFFFF"/>
              </w:rPr>
              <w:t xml:space="preserve">, </w:t>
            </w:r>
            <w:r w:rsidRPr="00BF2DB4">
              <w:rPr>
                <w:color w:val="000000"/>
                <w:u w:val="single"/>
                <w:shd w:val="clear" w:color="auto" w:fill="FFFFFF"/>
              </w:rPr>
              <w:t>een openbaar ziekenhuis dat van rechtswege aangesloten is bij de RSZ</w:t>
            </w:r>
            <w:r w:rsidRPr="001474ED">
              <w:rPr>
                <w:color w:val="000000"/>
                <w:shd w:val="clear" w:color="auto" w:fill="FFFFFF"/>
              </w:rPr>
              <w:t xml:space="preserve">, de </w:t>
            </w:r>
            <w:r w:rsidRPr="00BF2DB4">
              <w:rPr>
                <w:color w:val="000000"/>
                <w:u w:val="single"/>
                <w:shd w:val="clear" w:color="auto" w:fill="FFFFFF"/>
              </w:rPr>
              <w:t>initiatieven die door de minister bevoegd voor sociale economie zijn erkend</w:t>
            </w:r>
            <w:r w:rsidRPr="001474ED">
              <w:rPr>
                <w:color w:val="000000"/>
                <w:shd w:val="clear" w:color="auto" w:fill="FFFFFF"/>
              </w:rPr>
              <w:t xml:space="preserve"> of de </w:t>
            </w:r>
            <w:r w:rsidRPr="00BF2DB4">
              <w:rPr>
                <w:color w:val="000000"/>
                <w:u w:val="single"/>
                <w:shd w:val="clear" w:color="auto" w:fill="FFFFFF"/>
              </w:rPr>
              <w:t>partners die met het openbaar centrum voor maatschappelijk welzijn een overeenkomst hebben gesloten</w:t>
            </w:r>
            <w:r w:rsidRPr="001474ED">
              <w:rPr>
                <w:color w:val="000000"/>
                <w:shd w:val="clear" w:color="auto" w:fill="FFFFFF"/>
              </w:rPr>
              <w:t xml:space="preserve"> op basis van de OCMW-wet</w:t>
            </w:r>
          </w:p>
          <w:p w14:paraId="0A21DD4C" w14:textId="77777777" w:rsidR="00121DD3" w:rsidRDefault="00121DD3" w:rsidP="00187B2E">
            <w:pPr>
              <w:rPr>
                <w:color w:val="000000"/>
                <w:shd w:val="clear" w:color="auto" w:fill="FFFFFF"/>
              </w:rPr>
            </w:pPr>
          </w:p>
          <w:p w14:paraId="5033748A" w14:textId="77777777" w:rsidR="00121DD3" w:rsidRDefault="00121DD3" w:rsidP="00187B2E">
            <w:pPr>
              <w:rPr>
                <w:color w:val="000000"/>
                <w:shd w:val="clear" w:color="auto" w:fill="FFFFFF"/>
              </w:rPr>
            </w:pPr>
          </w:p>
          <w:p w14:paraId="610ABA5B" w14:textId="77777777" w:rsidR="00121DD3" w:rsidRDefault="00121DD3" w:rsidP="00187B2E">
            <w:pPr>
              <w:rPr>
                <w:color w:val="000000"/>
                <w:u w:val="dash"/>
                <w:shd w:val="clear" w:color="auto" w:fill="FFFFFF"/>
              </w:rPr>
            </w:pPr>
            <w:r>
              <w:rPr>
                <w:color w:val="000000"/>
                <w:shd w:val="clear" w:color="auto" w:fill="FFFFFF"/>
              </w:rPr>
              <w:lastRenderedPageBreak/>
              <w:t>C</w:t>
            </w:r>
            <w:r w:rsidRPr="001474ED">
              <w:rPr>
                <w:color w:val="000000"/>
                <w:shd w:val="clear" w:color="auto" w:fill="FFFFFF"/>
              </w:rPr>
              <w:t xml:space="preserve">ontractuele personeelsleden van het OCMW </w:t>
            </w:r>
            <w:r>
              <w:rPr>
                <w:color w:val="000000"/>
                <w:shd w:val="clear" w:color="auto" w:fill="FFFFFF"/>
              </w:rPr>
              <w:t xml:space="preserve">kunnen </w:t>
            </w:r>
            <w:r w:rsidRPr="001474ED">
              <w:rPr>
                <w:color w:val="000000"/>
                <w:shd w:val="clear" w:color="auto" w:fill="FFFFFF"/>
              </w:rPr>
              <w:t xml:space="preserve">ter beschikking </w:t>
            </w:r>
            <w:r>
              <w:rPr>
                <w:color w:val="000000"/>
                <w:shd w:val="clear" w:color="auto" w:fill="FFFFFF"/>
              </w:rPr>
              <w:t>worden ge</w:t>
            </w:r>
            <w:r w:rsidRPr="001474ED">
              <w:rPr>
                <w:color w:val="000000"/>
                <w:shd w:val="clear" w:color="auto" w:fill="FFFFFF"/>
              </w:rPr>
              <w:t>stel</w:t>
            </w:r>
            <w:r>
              <w:rPr>
                <w:color w:val="000000"/>
                <w:shd w:val="clear" w:color="auto" w:fill="FFFFFF"/>
              </w:rPr>
              <w:t>d</w:t>
            </w:r>
            <w:r w:rsidRPr="001474ED">
              <w:rPr>
                <w:color w:val="000000"/>
                <w:shd w:val="clear" w:color="auto" w:fill="FFFFFF"/>
              </w:rPr>
              <w:t xml:space="preserve"> van </w:t>
            </w:r>
            <w:r w:rsidRPr="00386F0F">
              <w:rPr>
                <w:color w:val="000000"/>
                <w:u w:val="single"/>
                <w:shd w:val="clear" w:color="auto" w:fill="FFFFFF"/>
              </w:rPr>
              <w:t>partners die met het OCMW een overeenkomst hebben gesloten</w:t>
            </w:r>
            <w:r w:rsidRPr="001474ED">
              <w:rPr>
                <w:color w:val="000000"/>
                <w:shd w:val="clear" w:color="auto" w:fill="FFFFFF"/>
              </w:rPr>
              <w:t xml:space="preserve">. Het kan gaan om een </w:t>
            </w:r>
            <w:r w:rsidRPr="001F11DB">
              <w:rPr>
                <w:color w:val="000000"/>
                <w:u w:val="dash"/>
                <w:shd w:val="clear" w:color="auto" w:fill="FFFFFF"/>
              </w:rPr>
              <w:t>ander OCMW</w:t>
            </w:r>
            <w:r w:rsidRPr="001474ED">
              <w:rPr>
                <w:color w:val="000000"/>
                <w:shd w:val="clear" w:color="auto" w:fill="FFFFFF"/>
              </w:rPr>
              <w:t xml:space="preserve">, </w:t>
            </w:r>
            <w:r w:rsidRPr="001F11DB">
              <w:rPr>
                <w:color w:val="000000"/>
                <w:u w:val="dash"/>
                <w:shd w:val="clear" w:color="auto" w:fill="FFFFFF"/>
              </w:rPr>
              <w:t>een ander openbaar bestuur of instelling van openbaar nut</w:t>
            </w:r>
            <w:r w:rsidRPr="001474ED">
              <w:rPr>
                <w:color w:val="000000"/>
                <w:shd w:val="clear" w:color="auto" w:fill="FFFFFF"/>
              </w:rPr>
              <w:t xml:space="preserve">, of een </w:t>
            </w:r>
            <w:proofErr w:type="spellStart"/>
            <w:r w:rsidRPr="001F11DB">
              <w:rPr>
                <w:color w:val="000000"/>
                <w:u w:val="dash"/>
                <w:shd w:val="clear" w:color="auto" w:fill="FFFFFF"/>
              </w:rPr>
              <w:t>privé-persoon</w:t>
            </w:r>
            <w:proofErr w:type="spellEnd"/>
            <w:r w:rsidRPr="001F11DB">
              <w:rPr>
                <w:color w:val="000000"/>
                <w:u w:val="dash"/>
                <w:shd w:val="clear" w:color="auto" w:fill="FFFFFF"/>
              </w:rPr>
              <w:t xml:space="preserve"> of privé-instelling</w:t>
            </w:r>
          </w:p>
          <w:p w14:paraId="739C284C" w14:textId="77777777" w:rsidR="00121DD3" w:rsidRDefault="00121DD3" w:rsidP="00187B2E">
            <w:pPr>
              <w:rPr>
                <w:color w:val="000000"/>
                <w:u w:val="dash"/>
                <w:shd w:val="clear" w:color="auto" w:fill="FFFFFF"/>
              </w:rPr>
            </w:pPr>
          </w:p>
          <w:p w14:paraId="48C2D363" w14:textId="77777777" w:rsidR="00121DD3" w:rsidRDefault="00121DD3" w:rsidP="00187B2E">
            <w:pPr>
              <w:rPr>
                <w:color w:val="000000"/>
                <w:u w:val="dash"/>
                <w:shd w:val="clear" w:color="auto" w:fill="FFFFFF"/>
              </w:rPr>
            </w:pPr>
          </w:p>
          <w:p w14:paraId="75344677" w14:textId="77777777" w:rsidR="00121DD3" w:rsidRDefault="00121DD3" w:rsidP="00187B2E"/>
        </w:tc>
        <w:tc>
          <w:tcPr>
            <w:tcW w:w="2669" w:type="dxa"/>
          </w:tcPr>
          <w:p w14:paraId="71804AB3" w14:textId="77777777" w:rsidR="00121DD3" w:rsidRDefault="00121DD3" w:rsidP="00187B2E">
            <w:r>
              <w:lastRenderedPageBreak/>
              <w:t>Niets vermeld.</w:t>
            </w:r>
          </w:p>
          <w:p w14:paraId="61BE9E73" w14:textId="77777777" w:rsidR="00121DD3" w:rsidRDefault="00121DD3" w:rsidP="00187B2E"/>
          <w:p w14:paraId="68D1917E" w14:textId="77777777" w:rsidR="00121DD3" w:rsidRDefault="00121DD3" w:rsidP="00187B2E"/>
          <w:p w14:paraId="4AC7884F" w14:textId="77777777" w:rsidR="00121DD3" w:rsidRDefault="00121DD3" w:rsidP="00187B2E"/>
          <w:p w14:paraId="63C50A00" w14:textId="77777777" w:rsidR="00121DD3" w:rsidRDefault="00121DD3" w:rsidP="00187B2E"/>
          <w:p w14:paraId="191D90E6" w14:textId="77777777" w:rsidR="00121DD3" w:rsidRDefault="00121DD3" w:rsidP="00187B2E"/>
          <w:p w14:paraId="1E4C7470" w14:textId="77777777" w:rsidR="00121DD3" w:rsidRDefault="00121DD3" w:rsidP="00187B2E"/>
          <w:p w14:paraId="761BBEF5" w14:textId="77777777" w:rsidR="00121DD3" w:rsidRDefault="00121DD3" w:rsidP="00187B2E"/>
          <w:p w14:paraId="2179A7C7" w14:textId="77777777" w:rsidR="00121DD3" w:rsidRDefault="00121DD3" w:rsidP="00187B2E"/>
          <w:p w14:paraId="532650FD" w14:textId="77777777" w:rsidR="00121DD3" w:rsidRDefault="00121DD3" w:rsidP="00187B2E"/>
          <w:p w14:paraId="7FFDCFA0" w14:textId="77777777" w:rsidR="00121DD3" w:rsidRDefault="00121DD3" w:rsidP="00187B2E"/>
          <w:p w14:paraId="47132589" w14:textId="77777777" w:rsidR="00121DD3" w:rsidRDefault="00121DD3" w:rsidP="00187B2E"/>
          <w:p w14:paraId="4493CEB6" w14:textId="77777777" w:rsidR="00121DD3" w:rsidRDefault="00121DD3" w:rsidP="00187B2E"/>
          <w:p w14:paraId="756E0311" w14:textId="77777777" w:rsidR="00121DD3" w:rsidRDefault="00121DD3" w:rsidP="00187B2E"/>
          <w:p w14:paraId="1878930C" w14:textId="77777777" w:rsidR="00121DD3" w:rsidRDefault="00121DD3" w:rsidP="00187B2E"/>
          <w:p w14:paraId="64ADEE2D" w14:textId="77777777" w:rsidR="00121DD3" w:rsidRDefault="00121DD3" w:rsidP="00187B2E"/>
          <w:p w14:paraId="7F9724BD" w14:textId="77777777" w:rsidR="00121DD3" w:rsidRDefault="00121DD3" w:rsidP="00187B2E"/>
          <w:p w14:paraId="6469522E" w14:textId="77777777" w:rsidR="00121DD3" w:rsidRDefault="00121DD3" w:rsidP="00187B2E"/>
          <w:p w14:paraId="3782A1BA" w14:textId="77777777" w:rsidR="00121DD3" w:rsidRDefault="00121DD3" w:rsidP="00187B2E"/>
          <w:p w14:paraId="29832F71" w14:textId="77777777" w:rsidR="00121DD3" w:rsidRDefault="00121DD3" w:rsidP="00187B2E"/>
          <w:p w14:paraId="28BFD7D8" w14:textId="77777777" w:rsidR="00121DD3" w:rsidRDefault="00121DD3" w:rsidP="00187B2E"/>
          <w:p w14:paraId="62C8527B" w14:textId="77777777" w:rsidR="00121DD3" w:rsidRDefault="00121DD3" w:rsidP="00187B2E"/>
          <w:p w14:paraId="3A1130CB" w14:textId="77777777" w:rsidR="00121DD3" w:rsidRDefault="00121DD3" w:rsidP="00187B2E"/>
          <w:p w14:paraId="4089BC1B" w14:textId="77777777" w:rsidR="00121DD3" w:rsidRDefault="00121DD3" w:rsidP="00187B2E">
            <w:r>
              <w:t>Niets vermeld.</w:t>
            </w:r>
          </w:p>
        </w:tc>
        <w:tc>
          <w:tcPr>
            <w:tcW w:w="2740" w:type="dxa"/>
          </w:tcPr>
          <w:p w14:paraId="7F0221E9" w14:textId="77777777" w:rsidR="00121DD3" w:rsidRPr="00C6113B" w:rsidRDefault="00121DD3" w:rsidP="00187B2E">
            <w:r>
              <w:t xml:space="preserve">- </w:t>
            </w:r>
            <w:r w:rsidRPr="00C6113B">
              <w:t>Arbeidsvoorwaarden van de werkgever</w:t>
            </w:r>
          </w:p>
          <w:p w14:paraId="0FDBDA23" w14:textId="77777777" w:rsidR="00121DD3" w:rsidRPr="00C6113B" w:rsidRDefault="00121DD3" w:rsidP="00187B2E">
            <w:r w:rsidRPr="00C6113B">
              <w:t>- Geen wettelijk voorzien non-discriminatiebeginsel wat het loon betreft</w:t>
            </w:r>
          </w:p>
          <w:p w14:paraId="004C392D" w14:textId="77777777" w:rsidR="00121DD3" w:rsidRDefault="00121DD3" w:rsidP="00187B2E"/>
        </w:tc>
      </w:tr>
    </w:tbl>
    <w:p w14:paraId="5AE7F5BB" w14:textId="77777777" w:rsidR="00121DD3" w:rsidRDefault="00121DD3" w:rsidP="00121DD3"/>
    <w:p w14:paraId="0FCAFFB6" w14:textId="77777777" w:rsidR="00121DD3" w:rsidRDefault="00121DD3" w:rsidP="00121DD3"/>
    <w:p w14:paraId="79C0AC2D" w14:textId="77777777" w:rsidR="00121DD3" w:rsidRDefault="00121DD3" w:rsidP="00121DD3"/>
    <w:p w14:paraId="6F9A29FD" w14:textId="77777777" w:rsidR="00121DD3" w:rsidRDefault="00121DD3" w:rsidP="00121DD3"/>
    <w:p w14:paraId="0849C1A1" w14:textId="77777777" w:rsidR="00121DD3" w:rsidRDefault="00121DD3" w:rsidP="00121DD3"/>
    <w:p w14:paraId="1095F490" w14:textId="77777777" w:rsidR="00121DD3" w:rsidRDefault="00121DD3" w:rsidP="00121DD3"/>
    <w:p w14:paraId="63D3FF31" w14:textId="77777777" w:rsidR="00121DD3" w:rsidRDefault="00121DD3" w:rsidP="00121DD3"/>
    <w:p w14:paraId="56F1F48F" w14:textId="77777777" w:rsidR="00121DD3" w:rsidRDefault="00121DD3" w:rsidP="00121DD3"/>
    <w:p w14:paraId="1B3FF229" w14:textId="77777777" w:rsidR="00121DD3" w:rsidRDefault="00121DD3" w:rsidP="00121DD3"/>
    <w:p w14:paraId="7F39CB0F" w14:textId="77777777" w:rsidR="00121DD3" w:rsidRDefault="00121DD3" w:rsidP="00121DD3"/>
    <w:p w14:paraId="672FF92E" w14:textId="77777777" w:rsidR="00121DD3" w:rsidRDefault="00121DD3" w:rsidP="00121DD3"/>
    <w:p w14:paraId="367747EE" w14:textId="77777777" w:rsidR="00121DD3" w:rsidRDefault="00121DD3" w:rsidP="00121DD3"/>
    <w:p w14:paraId="190F56B8" w14:textId="77777777" w:rsidR="00121DD3" w:rsidRDefault="00121DD3" w:rsidP="00121DD3"/>
    <w:p w14:paraId="7C7EA1D6" w14:textId="77777777" w:rsidR="00121DD3" w:rsidRDefault="00121DD3" w:rsidP="00121DD3"/>
    <w:p w14:paraId="21139C82" w14:textId="77777777" w:rsidR="00121DD3" w:rsidRDefault="00121DD3" w:rsidP="00121DD3"/>
    <w:p w14:paraId="57032648" w14:textId="77777777" w:rsidR="00EC032F" w:rsidRDefault="00EC032F">
      <w:pPr>
        <w:rPr>
          <w:b/>
          <w:sz w:val="28"/>
          <w:bdr w:val="single" w:sz="4" w:space="0" w:color="auto"/>
        </w:rPr>
      </w:pPr>
      <w:r>
        <w:rPr>
          <w:b/>
          <w:sz w:val="28"/>
          <w:bdr w:val="single" w:sz="4" w:space="0" w:color="auto"/>
        </w:rPr>
        <w:br w:type="page"/>
      </w:r>
    </w:p>
    <w:p w14:paraId="0867F42E" w14:textId="0EB1D348" w:rsidR="00121DD3" w:rsidRPr="008930F8" w:rsidRDefault="00121DD3" w:rsidP="00121DD3">
      <w:pPr>
        <w:rPr>
          <w:b/>
          <w:sz w:val="28"/>
        </w:rPr>
      </w:pPr>
      <w:r w:rsidRPr="00695C72">
        <w:rPr>
          <w:b/>
          <w:sz w:val="28"/>
          <w:bdr w:val="single" w:sz="4" w:space="0" w:color="auto"/>
        </w:rPr>
        <w:lastRenderedPageBreak/>
        <w:t>Terbeschikkingstelling van contractueel personeel (werknemers)</w:t>
      </w:r>
      <w:r>
        <w:rPr>
          <w:b/>
          <w:sz w:val="28"/>
          <w:bdr w:val="single" w:sz="4" w:space="0" w:color="auto"/>
        </w:rPr>
        <w:t xml:space="preserve">  </w:t>
      </w:r>
    </w:p>
    <w:p w14:paraId="170F5118" w14:textId="77777777" w:rsidR="00121DD3" w:rsidRDefault="00121DD3" w:rsidP="00121DD3">
      <w:pPr>
        <w:rPr>
          <w:b/>
        </w:rPr>
      </w:pPr>
      <w:r>
        <w:rPr>
          <w:b/>
        </w:rPr>
        <w:t xml:space="preserve">  </w:t>
      </w:r>
      <w:r>
        <w:rPr>
          <w:b/>
          <w:u w:val="single"/>
        </w:rPr>
        <w:t>VAN</w:t>
      </w:r>
      <w:r>
        <w:rPr>
          <w:b/>
        </w:rPr>
        <w:t xml:space="preserve">: </w:t>
      </w:r>
    </w:p>
    <w:p w14:paraId="41A6CB07" w14:textId="77777777" w:rsidR="00121DD3" w:rsidRPr="00B2035D" w:rsidRDefault="00121DD3" w:rsidP="00121DD3">
      <w:pPr>
        <w:rPr>
          <w:b/>
        </w:rPr>
      </w:pPr>
      <w:r>
        <w:rPr>
          <w:b/>
        </w:rPr>
        <w:t xml:space="preserve">  Gemeente</w:t>
      </w:r>
    </w:p>
    <w:p w14:paraId="36C7A60F" w14:textId="77777777" w:rsidR="00121DD3" w:rsidRDefault="00121DD3" w:rsidP="00121DD3"/>
    <w:p w14:paraId="243A511D" w14:textId="77777777" w:rsidR="00121DD3" w:rsidRDefault="00121DD3" w:rsidP="00121DD3"/>
    <w:tbl>
      <w:tblPr>
        <w:tblStyle w:val="Tabelraster"/>
        <w:tblW w:w="0" w:type="auto"/>
        <w:tblLook w:val="04A0" w:firstRow="1" w:lastRow="0" w:firstColumn="1" w:lastColumn="0" w:noHBand="0" w:noVBand="1"/>
      </w:tblPr>
      <w:tblGrid>
        <w:gridCol w:w="1445"/>
        <w:gridCol w:w="2264"/>
        <w:gridCol w:w="4283"/>
        <w:gridCol w:w="2486"/>
        <w:gridCol w:w="2666"/>
      </w:tblGrid>
      <w:tr w:rsidR="00121DD3" w14:paraId="7E3360F4" w14:textId="77777777" w:rsidTr="00187B2E">
        <w:trPr>
          <w:tblHeader/>
        </w:trPr>
        <w:tc>
          <w:tcPr>
            <w:tcW w:w="1555" w:type="dxa"/>
          </w:tcPr>
          <w:p w14:paraId="6C4679D5" w14:textId="77777777" w:rsidR="00121DD3" w:rsidRPr="00B2035D" w:rsidRDefault="00121DD3" w:rsidP="00187B2E">
            <w:pPr>
              <w:rPr>
                <w:b/>
              </w:rPr>
            </w:pPr>
            <w:r>
              <w:rPr>
                <w:b/>
                <w:u w:val="single"/>
              </w:rPr>
              <w:t>NAAR</w:t>
            </w:r>
            <w:r>
              <w:rPr>
                <w:b/>
              </w:rPr>
              <w:t>:</w:t>
            </w:r>
          </w:p>
        </w:tc>
        <w:tc>
          <w:tcPr>
            <w:tcW w:w="2409" w:type="dxa"/>
          </w:tcPr>
          <w:p w14:paraId="66BCD856" w14:textId="77777777" w:rsidR="00121DD3" w:rsidRDefault="00121DD3" w:rsidP="00187B2E">
            <w:pPr>
              <w:jc w:val="center"/>
            </w:pPr>
            <w:r>
              <w:rPr>
                <w:b/>
                <w:u w:val="single"/>
              </w:rPr>
              <w:t>Wettelijke grondslag</w:t>
            </w:r>
          </w:p>
        </w:tc>
        <w:tc>
          <w:tcPr>
            <w:tcW w:w="4621" w:type="dxa"/>
          </w:tcPr>
          <w:p w14:paraId="75C45419" w14:textId="77777777" w:rsidR="00121DD3" w:rsidRDefault="00121DD3" w:rsidP="00187B2E">
            <w:pPr>
              <w:jc w:val="center"/>
            </w:pPr>
            <w:r>
              <w:rPr>
                <w:b/>
                <w:u w:val="single"/>
              </w:rPr>
              <w:t>Voorwaarden</w:t>
            </w:r>
          </w:p>
        </w:tc>
        <w:tc>
          <w:tcPr>
            <w:tcW w:w="2669" w:type="dxa"/>
          </w:tcPr>
          <w:p w14:paraId="07DB42C3" w14:textId="77777777" w:rsidR="00121DD3" w:rsidRDefault="00121DD3" w:rsidP="00187B2E">
            <w:pPr>
              <w:jc w:val="center"/>
            </w:pPr>
            <w:r>
              <w:rPr>
                <w:b/>
                <w:u w:val="single"/>
              </w:rPr>
              <w:t>Formaliteiten</w:t>
            </w:r>
          </w:p>
        </w:tc>
        <w:tc>
          <w:tcPr>
            <w:tcW w:w="2740" w:type="dxa"/>
          </w:tcPr>
          <w:p w14:paraId="019CFA1A" w14:textId="77777777" w:rsidR="00121DD3" w:rsidRDefault="00121DD3" w:rsidP="00187B2E">
            <w:pPr>
              <w:jc w:val="center"/>
            </w:pPr>
            <w:r>
              <w:rPr>
                <w:b/>
                <w:u w:val="single"/>
              </w:rPr>
              <w:t>Arbeidsvoorwaarden</w:t>
            </w:r>
          </w:p>
        </w:tc>
      </w:tr>
      <w:tr w:rsidR="00121DD3" w14:paraId="67183975" w14:textId="77777777" w:rsidTr="00187B2E">
        <w:tc>
          <w:tcPr>
            <w:tcW w:w="1555" w:type="dxa"/>
          </w:tcPr>
          <w:p w14:paraId="141B629C" w14:textId="77777777" w:rsidR="00121DD3" w:rsidRPr="00373950" w:rsidRDefault="00121DD3" w:rsidP="00187B2E">
            <w:pPr>
              <w:rPr>
                <w:b/>
              </w:rPr>
            </w:pPr>
            <w:r>
              <w:rPr>
                <w:b/>
              </w:rPr>
              <w:t>OCMW</w:t>
            </w:r>
          </w:p>
          <w:p w14:paraId="79A2C453" w14:textId="77777777" w:rsidR="00121DD3" w:rsidRDefault="00121DD3" w:rsidP="00187B2E">
            <w:pPr>
              <w:rPr>
                <w:b/>
              </w:rPr>
            </w:pPr>
          </w:p>
          <w:p w14:paraId="74529331" w14:textId="77777777" w:rsidR="00121DD3" w:rsidRDefault="00121DD3" w:rsidP="00187B2E">
            <w:pPr>
              <w:rPr>
                <w:b/>
              </w:rPr>
            </w:pPr>
            <w:r>
              <w:rPr>
                <w:b/>
              </w:rPr>
              <w:t>SHM</w:t>
            </w:r>
          </w:p>
          <w:p w14:paraId="1EE5C680" w14:textId="77777777" w:rsidR="00121DD3" w:rsidRDefault="00121DD3" w:rsidP="00187B2E"/>
          <w:p w14:paraId="6FFCCE2D" w14:textId="77777777" w:rsidR="00121DD3" w:rsidRDefault="00121DD3" w:rsidP="00187B2E">
            <w:r>
              <w:rPr>
                <w:b/>
              </w:rPr>
              <w:t>VZW</w:t>
            </w:r>
          </w:p>
          <w:p w14:paraId="507E7E98" w14:textId="77777777" w:rsidR="00121DD3" w:rsidRDefault="00121DD3" w:rsidP="00187B2E">
            <w:pPr>
              <w:rPr>
                <w:b/>
              </w:rPr>
            </w:pPr>
          </w:p>
        </w:tc>
        <w:tc>
          <w:tcPr>
            <w:tcW w:w="2409" w:type="dxa"/>
          </w:tcPr>
          <w:p w14:paraId="1FCB7CF0" w14:textId="77777777" w:rsidR="00121DD3" w:rsidRDefault="00121DD3" w:rsidP="00187B2E">
            <w:r>
              <w:t>Art. 144</w:t>
            </w:r>
            <w:r>
              <w:rPr>
                <w:i/>
              </w:rPr>
              <w:t>bis</w:t>
            </w:r>
            <w:r>
              <w:t xml:space="preserve"> Nieuwe Gemeentewet</w:t>
            </w:r>
          </w:p>
          <w:p w14:paraId="5C84D65B" w14:textId="77777777" w:rsidR="00121DD3" w:rsidRDefault="00121DD3" w:rsidP="00187B2E"/>
          <w:p w14:paraId="6F2052B9" w14:textId="77777777" w:rsidR="00121DD3" w:rsidRDefault="00121DD3" w:rsidP="00187B2E"/>
          <w:p w14:paraId="4612721A" w14:textId="77777777" w:rsidR="00121DD3" w:rsidRDefault="00121DD3" w:rsidP="00187B2E"/>
          <w:p w14:paraId="4CB022B1" w14:textId="77777777" w:rsidR="00121DD3" w:rsidRDefault="00121DD3" w:rsidP="00187B2E"/>
          <w:p w14:paraId="1C2FB293" w14:textId="77777777" w:rsidR="00121DD3" w:rsidRDefault="00121DD3" w:rsidP="00187B2E"/>
          <w:p w14:paraId="6CE275CF" w14:textId="77777777" w:rsidR="00121DD3" w:rsidRDefault="00121DD3" w:rsidP="00187B2E"/>
          <w:p w14:paraId="46CE802F" w14:textId="77777777" w:rsidR="00121DD3" w:rsidRDefault="00121DD3" w:rsidP="00187B2E"/>
          <w:p w14:paraId="7B1859D2" w14:textId="77777777" w:rsidR="00121DD3" w:rsidRDefault="00121DD3" w:rsidP="00187B2E"/>
          <w:p w14:paraId="703AC9D1" w14:textId="77777777" w:rsidR="00121DD3" w:rsidRDefault="00121DD3" w:rsidP="00187B2E"/>
          <w:p w14:paraId="1A5D52EF" w14:textId="77777777" w:rsidR="00121DD3" w:rsidRDefault="00121DD3" w:rsidP="00187B2E"/>
          <w:p w14:paraId="094365FB" w14:textId="77777777" w:rsidR="00121DD3" w:rsidRDefault="00121DD3" w:rsidP="00187B2E"/>
          <w:p w14:paraId="79AC08C6" w14:textId="77777777" w:rsidR="00121DD3" w:rsidRDefault="00121DD3" w:rsidP="00187B2E"/>
          <w:p w14:paraId="57D995C7" w14:textId="77777777" w:rsidR="00121DD3" w:rsidRDefault="00121DD3" w:rsidP="00187B2E"/>
          <w:p w14:paraId="5153EB41" w14:textId="77777777" w:rsidR="00121DD3" w:rsidRDefault="00121DD3" w:rsidP="00187B2E"/>
          <w:p w14:paraId="1B74EF09" w14:textId="77777777" w:rsidR="00121DD3" w:rsidRDefault="00121DD3" w:rsidP="00187B2E"/>
          <w:p w14:paraId="7002FE9D" w14:textId="77777777" w:rsidR="00121DD3" w:rsidRDefault="00121DD3" w:rsidP="00187B2E"/>
          <w:p w14:paraId="3DEEBEC7" w14:textId="77777777" w:rsidR="00121DD3" w:rsidRDefault="00121DD3" w:rsidP="00187B2E"/>
          <w:p w14:paraId="0B19A7F2" w14:textId="77777777" w:rsidR="00121DD3" w:rsidRDefault="00121DD3" w:rsidP="00187B2E"/>
          <w:p w14:paraId="724CA59C" w14:textId="77777777" w:rsidR="00121DD3" w:rsidRDefault="00121DD3" w:rsidP="00187B2E"/>
        </w:tc>
        <w:tc>
          <w:tcPr>
            <w:tcW w:w="4621" w:type="dxa"/>
          </w:tcPr>
          <w:p w14:paraId="017A4271" w14:textId="77777777" w:rsidR="00121DD3" w:rsidRDefault="00121DD3" w:rsidP="00187B2E">
            <w:r w:rsidRPr="00331877">
              <w:t>In afwijking van </w:t>
            </w:r>
            <w:hyperlink r:id="rId7" w:history="1">
              <w:r w:rsidRPr="00331877">
                <w:t>artikel 31</w:t>
              </w:r>
            </w:hyperlink>
            <w:r w:rsidRPr="00331877">
              <w:t> </w:t>
            </w:r>
            <w:r>
              <w:t>UAW</w:t>
            </w:r>
            <w:r w:rsidRPr="00331877">
              <w:t xml:space="preserve"> kunnen gemeentebesturen, </w:t>
            </w:r>
            <w:r w:rsidRPr="00D25F95">
              <w:rPr>
                <w:u w:val="single"/>
              </w:rPr>
              <w:t>ter behartiging van gemeentelijke belangen</w:t>
            </w:r>
            <w:r w:rsidRPr="00331877">
              <w:t xml:space="preserve">, werknemers ter beschikking stellen van een </w:t>
            </w:r>
            <w:r w:rsidRPr="00DD5606">
              <w:rPr>
                <w:u w:val="single"/>
              </w:rPr>
              <w:t>O.C.M.W.</w:t>
            </w:r>
            <w:r w:rsidRPr="00331877">
              <w:t xml:space="preserve">, een </w:t>
            </w:r>
            <w:r w:rsidRPr="00DD5606">
              <w:rPr>
                <w:u w:val="single"/>
              </w:rPr>
              <w:t>sociale huisvestingsmaatschappij</w:t>
            </w:r>
            <w:r w:rsidRPr="00331877">
              <w:t xml:space="preserve"> </w:t>
            </w:r>
            <w:r>
              <w:t xml:space="preserve">(SHM) </w:t>
            </w:r>
            <w:r w:rsidRPr="00331877">
              <w:t xml:space="preserve">of een </w:t>
            </w:r>
            <w:r w:rsidRPr="00DD5606">
              <w:rPr>
                <w:u w:val="single"/>
              </w:rPr>
              <w:t>vereniging zonder winstoogmerk</w:t>
            </w:r>
            <w:r>
              <w:t xml:space="preserve"> (VZW)</w:t>
            </w:r>
            <w:r w:rsidRPr="00331877">
              <w:t>.</w:t>
            </w:r>
          </w:p>
          <w:p w14:paraId="4A53AAC3" w14:textId="77777777" w:rsidR="00121DD3" w:rsidRPr="00331877" w:rsidRDefault="00121DD3" w:rsidP="00187B2E"/>
          <w:p w14:paraId="06CAE026" w14:textId="77777777" w:rsidR="00121DD3" w:rsidRPr="00331877" w:rsidRDefault="00121DD3" w:rsidP="00187B2E">
            <w:r>
              <w:t>- B</w:t>
            </w:r>
            <w:r w:rsidRPr="00331877">
              <w:t xml:space="preserve">estuursorgaan van </w:t>
            </w:r>
            <w:r>
              <w:t>SHM</w:t>
            </w:r>
            <w:r w:rsidRPr="00331877">
              <w:t xml:space="preserve"> of </w:t>
            </w:r>
            <w:r>
              <w:t>VZW moet</w:t>
            </w:r>
            <w:r w:rsidRPr="00331877">
              <w:t xml:space="preserve"> ten minste één lid tellen dat door de gemeenteraad is aangewezen.</w:t>
            </w:r>
          </w:p>
          <w:p w14:paraId="3005C090" w14:textId="77777777" w:rsidR="00121DD3" w:rsidRDefault="00121DD3" w:rsidP="00187B2E">
            <w:r>
              <w:t>- TBS</w:t>
            </w:r>
            <w:r w:rsidRPr="00331877">
              <w:t xml:space="preserve"> moet een beperkte tijd hebben en betrekking hebben op een opdracht die rechtstreeks verband ho</w:t>
            </w:r>
            <w:r>
              <w:t>udt met een gemeentelijk belang</w:t>
            </w:r>
          </w:p>
          <w:p w14:paraId="67B914F9" w14:textId="77777777" w:rsidR="00121DD3" w:rsidRPr="00331877" w:rsidRDefault="00121DD3" w:rsidP="00187B2E">
            <w:r>
              <w:rPr>
                <w:b/>
                <w:bCs/>
              </w:rPr>
              <w:t xml:space="preserve">- </w:t>
            </w:r>
            <w:r w:rsidRPr="00211B17">
              <w:rPr>
                <w:bCs/>
              </w:rPr>
              <w:t>TBS m</w:t>
            </w:r>
            <w:r w:rsidRPr="00211B17">
              <w:t>o</w:t>
            </w:r>
            <w:r w:rsidRPr="00331877">
              <w:t>gelijk voor</w:t>
            </w:r>
            <w:r>
              <w:t xml:space="preserve"> </w:t>
            </w:r>
            <w:r w:rsidRPr="00331877">
              <w:t>zover de gebruiker</w:t>
            </w:r>
            <w:r>
              <w:t xml:space="preserve"> </w:t>
            </w:r>
            <w:r w:rsidRPr="00331877">
              <w:t>zelf de werknemer had kunnen aanwerven onder de voorwaarden waaronder hij is aangeworven door het gemeentebestuur.</w:t>
            </w:r>
          </w:p>
          <w:p w14:paraId="42668B4B" w14:textId="77777777" w:rsidR="00121DD3" w:rsidRDefault="00121DD3" w:rsidP="00187B2E"/>
        </w:tc>
        <w:tc>
          <w:tcPr>
            <w:tcW w:w="2669" w:type="dxa"/>
          </w:tcPr>
          <w:p w14:paraId="72FA993B" w14:textId="77777777" w:rsidR="00121DD3" w:rsidRDefault="00121DD3" w:rsidP="00187B2E">
            <w:r>
              <w:t xml:space="preserve">Voorafgaand aan de TBS een </w:t>
            </w:r>
            <w:r w:rsidRPr="00A61209">
              <w:rPr>
                <w:u w:val="single"/>
              </w:rPr>
              <w:t>door de drie partijen ondertekend geschrift</w:t>
            </w:r>
            <w:r>
              <w:t xml:space="preserve"> dat door de gemeenteraad werd goedgekeurd met daarin </w:t>
            </w:r>
            <w:r w:rsidRPr="00A61209">
              <w:rPr>
                <w:u w:val="single"/>
              </w:rPr>
              <w:t>voorwaarden</w:t>
            </w:r>
            <w:r>
              <w:t xml:space="preserve">, </w:t>
            </w:r>
            <w:r w:rsidRPr="00A61209">
              <w:rPr>
                <w:u w:val="single"/>
              </w:rPr>
              <w:t>duur</w:t>
            </w:r>
            <w:r>
              <w:t xml:space="preserve"> en </w:t>
            </w:r>
            <w:r w:rsidRPr="00A61209">
              <w:rPr>
                <w:u w:val="single"/>
              </w:rPr>
              <w:t>aard van de opdracht</w:t>
            </w:r>
            <w:r>
              <w:t>.</w:t>
            </w:r>
          </w:p>
          <w:p w14:paraId="12D5563C" w14:textId="77777777" w:rsidR="00121DD3" w:rsidRDefault="00121DD3" w:rsidP="00187B2E"/>
          <w:p w14:paraId="1D5A018F" w14:textId="77777777" w:rsidR="00121DD3" w:rsidRDefault="00121DD3" w:rsidP="00187B2E"/>
          <w:p w14:paraId="20FA828C" w14:textId="77777777" w:rsidR="00121DD3" w:rsidRDefault="00121DD3" w:rsidP="00187B2E"/>
          <w:p w14:paraId="456F0628" w14:textId="77777777" w:rsidR="00121DD3" w:rsidRDefault="00121DD3" w:rsidP="00187B2E"/>
        </w:tc>
        <w:tc>
          <w:tcPr>
            <w:tcW w:w="2740" w:type="dxa"/>
          </w:tcPr>
          <w:p w14:paraId="4F4C0971" w14:textId="77777777" w:rsidR="00121DD3" w:rsidRDefault="00121DD3" w:rsidP="00187B2E">
            <w:r>
              <w:t>- D</w:t>
            </w:r>
            <w:r w:rsidRPr="00331877">
              <w:t xml:space="preserve">e arbeidsvoorwaarden en het loon, </w:t>
            </w:r>
            <w:r>
              <w:t>(</w:t>
            </w:r>
            <w:r w:rsidRPr="00331877">
              <w:t>met inbegrip van de vergoedingen en voordelen</w:t>
            </w:r>
            <w:r>
              <w:t>)</w:t>
            </w:r>
            <w:r w:rsidRPr="00331877">
              <w:t xml:space="preserve"> van de terbeschikkinggestelde werknemer mogen niet lager liggen dan deze die hij zou genieten mocht hij bij zijn werkgever zijn tewerkgesteld</w:t>
            </w:r>
            <w:r>
              <w:t>.</w:t>
            </w:r>
          </w:p>
          <w:p w14:paraId="331316E2" w14:textId="77777777" w:rsidR="00121DD3" w:rsidRDefault="00121DD3" w:rsidP="00187B2E"/>
          <w:p w14:paraId="7E61A5FA" w14:textId="77777777" w:rsidR="00121DD3" w:rsidRDefault="00121DD3" w:rsidP="00187B2E">
            <w:r>
              <w:t>- G</w:t>
            </w:r>
            <w:r w:rsidRPr="00331877">
              <w:t xml:space="preserve">edurende de periode waarin de werknemer ter beschikking van de gebruiker wordt gesteld is de gebruiker verantwoordelijk voor de toepassing van de bepalingen van de wetgeving inzake de reglementering en de bescherming van de arbeid, die gelden op de plaats van het werk </w:t>
            </w:r>
            <w:r>
              <w:t>(</w:t>
            </w:r>
            <w:proofErr w:type="spellStart"/>
            <w:r>
              <w:t>cf</w:t>
            </w:r>
            <w:proofErr w:type="spellEnd"/>
            <w:r w:rsidRPr="00331877">
              <w:t> </w:t>
            </w:r>
            <w:hyperlink r:id="rId8" w:history="1">
              <w:r w:rsidRPr="003E6F44">
                <w:t>artikel 19</w:t>
              </w:r>
            </w:hyperlink>
            <w:r w:rsidRPr="00331877">
              <w:t> </w:t>
            </w:r>
            <w:r>
              <w:t>UAW).</w:t>
            </w:r>
          </w:p>
          <w:p w14:paraId="03296BC6" w14:textId="77777777" w:rsidR="00121DD3" w:rsidRDefault="00121DD3" w:rsidP="00187B2E"/>
        </w:tc>
      </w:tr>
    </w:tbl>
    <w:p w14:paraId="276135FE" w14:textId="77777777" w:rsidR="00121DD3" w:rsidRDefault="00121DD3" w:rsidP="00121DD3"/>
    <w:p w14:paraId="57611EC0" w14:textId="77777777" w:rsidR="00121DD3" w:rsidRDefault="00121DD3" w:rsidP="00121DD3"/>
    <w:p w14:paraId="43E57E8C" w14:textId="77777777" w:rsidR="00121DD3" w:rsidRDefault="00121DD3" w:rsidP="00121DD3"/>
    <w:p w14:paraId="56348FAF" w14:textId="77777777" w:rsidR="00121DD3" w:rsidRDefault="00121DD3" w:rsidP="00121DD3"/>
    <w:p w14:paraId="221EB27B" w14:textId="77777777" w:rsidR="00EC032F" w:rsidRDefault="00EC032F">
      <w:pPr>
        <w:rPr>
          <w:b/>
          <w:sz w:val="28"/>
          <w:bdr w:val="single" w:sz="4" w:space="0" w:color="auto"/>
        </w:rPr>
      </w:pPr>
      <w:r>
        <w:rPr>
          <w:b/>
          <w:sz w:val="28"/>
          <w:bdr w:val="single" w:sz="4" w:space="0" w:color="auto"/>
        </w:rPr>
        <w:br w:type="page"/>
      </w:r>
    </w:p>
    <w:p w14:paraId="397909B6" w14:textId="467C1AD8" w:rsidR="00121DD3" w:rsidRPr="008930F8" w:rsidRDefault="00121DD3" w:rsidP="00121DD3">
      <w:pPr>
        <w:rPr>
          <w:b/>
          <w:sz w:val="28"/>
        </w:rPr>
      </w:pPr>
      <w:r w:rsidRPr="00695C72">
        <w:rPr>
          <w:b/>
          <w:sz w:val="28"/>
          <w:bdr w:val="single" w:sz="4" w:space="0" w:color="auto"/>
        </w:rPr>
        <w:lastRenderedPageBreak/>
        <w:t>Terbeschikkingstelling van contractueel</w:t>
      </w:r>
      <w:r>
        <w:rPr>
          <w:b/>
          <w:sz w:val="28"/>
          <w:bdr w:val="single" w:sz="4" w:space="0" w:color="auto"/>
        </w:rPr>
        <w:t xml:space="preserve"> en statutair</w:t>
      </w:r>
      <w:r w:rsidRPr="00695C72">
        <w:rPr>
          <w:b/>
          <w:sz w:val="28"/>
          <w:bdr w:val="single" w:sz="4" w:space="0" w:color="auto"/>
        </w:rPr>
        <w:t xml:space="preserve"> personeel</w:t>
      </w:r>
      <w:r>
        <w:rPr>
          <w:b/>
          <w:sz w:val="28"/>
          <w:bdr w:val="single" w:sz="4" w:space="0" w:color="auto"/>
        </w:rPr>
        <w:t xml:space="preserve">  </w:t>
      </w:r>
    </w:p>
    <w:p w14:paraId="73765C7D" w14:textId="77777777" w:rsidR="00121DD3" w:rsidRDefault="00121DD3" w:rsidP="00121DD3">
      <w:pPr>
        <w:rPr>
          <w:b/>
        </w:rPr>
      </w:pPr>
      <w:r>
        <w:rPr>
          <w:b/>
        </w:rPr>
        <w:t xml:space="preserve">  </w:t>
      </w:r>
      <w:r>
        <w:rPr>
          <w:b/>
          <w:u w:val="single"/>
        </w:rPr>
        <w:t>VAN</w:t>
      </w:r>
      <w:r>
        <w:rPr>
          <w:b/>
        </w:rPr>
        <w:t xml:space="preserve">: </w:t>
      </w:r>
    </w:p>
    <w:p w14:paraId="1EC70B4B" w14:textId="77777777" w:rsidR="00121DD3" w:rsidRPr="00C302A2" w:rsidRDefault="00121DD3" w:rsidP="00121DD3">
      <w:pPr>
        <w:rPr>
          <w:b/>
        </w:rPr>
      </w:pPr>
      <w:r w:rsidRPr="00C302A2">
        <w:rPr>
          <w:b/>
        </w:rPr>
        <w:t xml:space="preserve">  </w:t>
      </w:r>
      <w:r w:rsidRPr="00C302A2">
        <w:rPr>
          <w:b/>
          <w:color w:val="000000"/>
          <w:shd w:val="clear" w:color="auto" w:fill="FFFFFF"/>
        </w:rPr>
        <w:t>Welzijnsvereniging / Autonome verzorgingsinstelling die een ziekenhuis uitba</w:t>
      </w:r>
      <w:r>
        <w:rPr>
          <w:b/>
          <w:color w:val="000000"/>
          <w:shd w:val="clear" w:color="auto" w:fill="FFFFFF"/>
        </w:rPr>
        <w:t>a</w:t>
      </w:r>
      <w:r w:rsidRPr="00C302A2">
        <w:rPr>
          <w:b/>
          <w:color w:val="000000"/>
          <w:shd w:val="clear" w:color="auto" w:fill="FFFFFF"/>
        </w:rPr>
        <w:t xml:space="preserve">t / </w:t>
      </w:r>
      <w:r>
        <w:rPr>
          <w:b/>
          <w:color w:val="000000"/>
          <w:shd w:val="clear" w:color="auto" w:fill="FFFFFF"/>
        </w:rPr>
        <w:t>Z</w:t>
      </w:r>
      <w:r w:rsidRPr="00C302A2">
        <w:rPr>
          <w:b/>
          <w:color w:val="000000"/>
          <w:shd w:val="clear" w:color="auto" w:fill="FFFFFF"/>
        </w:rPr>
        <w:t>iekenhuisvereniging</w:t>
      </w:r>
    </w:p>
    <w:p w14:paraId="5508F4AB" w14:textId="77777777" w:rsidR="00121DD3" w:rsidRDefault="00121DD3" w:rsidP="00121DD3"/>
    <w:p w14:paraId="539F1558" w14:textId="77777777" w:rsidR="00121DD3" w:rsidRDefault="00121DD3" w:rsidP="00121DD3"/>
    <w:tbl>
      <w:tblPr>
        <w:tblStyle w:val="Tabelraster"/>
        <w:tblW w:w="0" w:type="auto"/>
        <w:tblLook w:val="04A0" w:firstRow="1" w:lastRow="0" w:firstColumn="1" w:lastColumn="0" w:noHBand="0" w:noVBand="1"/>
      </w:tblPr>
      <w:tblGrid>
        <w:gridCol w:w="1712"/>
        <w:gridCol w:w="2183"/>
        <w:gridCol w:w="4171"/>
        <w:gridCol w:w="2447"/>
        <w:gridCol w:w="2631"/>
      </w:tblGrid>
      <w:tr w:rsidR="00121DD3" w14:paraId="6D308381" w14:textId="77777777" w:rsidTr="00965496">
        <w:trPr>
          <w:tblHeader/>
        </w:trPr>
        <w:tc>
          <w:tcPr>
            <w:tcW w:w="1555" w:type="dxa"/>
          </w:tcPr>
          <w:p w14:paraId="1902A6EA" w14:textId="77777777" w:rsidR="00121DD3" w:rsidRPr="00B2035D" w:rsidRDefault="00121DD3" w:rsidP="00187B2E">
            <w:pPr>
              <w:rPr>
                <w:b/>
              </w:rPr>
            </w:pPr>
            <w:r>
              <w:rPr>
                <w:b/>
                <w:u w:val="single"/>
              </w:rPr>
              <w:t>NAAR</w:t>
            </w:r>
            <w:r>
              <w:rPr>
                <w:b/>
              </w:rPr>
              <w:t>:</w:t>
            </w:r>
          </w:p>
        </w:tc>
        <w:tc>
          <w:tcPr>
            <w:tcW w:w="2409" w:type="dxa"/>
          </w:tcPr>
          <w:p w14:paraId="15CA1F99" w14:textId="77777777" w:rsidR="00121DD3" w:rsidRDefault="00121DD3" w:rsidP="00187B2E">
            <w:pPr>
              <w:jc w:val="center"/>
            </w:pPr>
            <w:r>
              <w:rPr>
                <w:b/>
                <w:u w:val="single"/>
              </w:rPr>
              <w:t>Wettelijke grondslag</w:t>
            </w:r>
          </w:p>
        </w:tc>
        <w:tc>
          <w:tcPr>
            <w:tcW w:w="4621" w:type="dxa"/>
          </w:tcPr>
          <w:p w14:paraId="062AFA17" w14:textId="77777777" w:rsidR="00121DD3" w:rsidRDefault="00121DD3" w:rsidP="00187B2E">
            <w:pPr>
              <w:jc w:val="center"/>
            </w:pPr>
            <w:r>
              <w:rPr>
                <w:b/>
                <w:u w:val="single"/>
              </w:rPr>
              <w:t>Voorwaarden</w:t>
            </w:r>
          </w:p>
        </w:tc>
        <w:tc>
          <w:tcPr>
            <w:tcW w:w="2669" w:type="dxa"/>
          </w:tcPr>
          <w:p w14:paraId="39C8FF1A" w14:textId="77777777" w:rsidR="00121DD3" w:rsidRDefault="00121DD3" w:rsidP="00187B2E">
            <w:pPr>
              <w:jc w:val="center"/>
            </w:pPr>
            <w:r>
              <w:rPr>
                <w:b/>
                <w:u w:val="single"/>
              </w:rPr>
              <w:t>Formaliteiten</w:t>
            </w:r>
          </w:p>
        </w:tc>
        <w:tc>
          <w:tcPr>
            <w:tcW w:w="2740" w:type="dxa"/>
          </w:tcPr>
          <w:p w14:paraId="6EEF4B81" w14:textId="77777777" w:rsidR="00121DD3" w:rsidRDefault="00121DD3" w:rsidP="00187B2E">
            <w:pPr>
              <w:jc w:val="center"/>
            </w:pPr>
            <w:r>
              <w:rPr>
                <w:b/>
                <w:u w:val="single"/>
              </w:rPr>
              <w:t>Arbeidsvoorwaarden</w:t>
            </w:r>
          </w:p>
        </w:tc>
      </w:tr>
      <w:tr w:rsidR="00121DD3" w14:paraId="53AD81B6" w14:textId="77777777" w:rsidTr="00187B2E">
        <w:tc>
          <w:tcPr>
            <w:tcW w:w="1555" w:type="dxa"/>
          </w:tcPr>
          <w:p w14:paraId="7931DE93" w14:textId="77777777" w:rsidR="00121DD3" w:rsidRPr="00386CA9" w:rsidRDefault="00121DD3" w:rsidP="00187B2E">
            <w:pPr>
              <w:rPr>
                <w:b/>
                <w:color w:val="000000"/>
                <w:shd w:val="clear" w:color="auto" w:fill="FFFFFF"/>
              </w:rPr>
            </w:pPr>
            <w:r w:rsidRPr="00386CA9">
              <w:rPr>
                <w:b/>
                <w:color w:val="000000"/>
                <w:shd w:val="clear" w:color="auto" w:fill="FFFFFF"/>
              </w:rPr>
              <w:t xml:space="preserve">Andere vereniging of vennootschap voor maatschappelijk welzijn </w:t>
            </w:r>
          </w:p>
          <w:p w14:paraId="0934B134" w14:textId="77777777" w:rsidR="00121DD3" w:rsidRDefault="00121DD3" w:rsidP="00187B2E">
            <w:pPr>
              <w:rPr>
                <w:color w:val="000000"/>
                <w:shd w:val="clear" w:color="auto" w:fill="FFFFFF"/>
              </w:rPr>
            </w:pPr>
          </w:p>
          <w:p w14:paraId="457EDED9" w14:textId="77777777" w:rsidR="00121DD3" w:rsidRPr="00386CA9" w:rsidRDefault="00121DD3" w:rsidP="00187B2E">
            <w:pPr>
              <w:rPr>
                <w:b/>
              </w:rPr>
            </w:pPr>
            <w:r>
              <w:rPr>
                <w:b/>
                <w:color w:val="000000"/>
                <w:shd w:val="clear" w:color="auto" w:fill="FFFFFF"/>
              </w:rPr>
              <w:t>R</w:t>
            </w:r>
            <w:r w:rsidRPr="00386CA9">
              <w:rPr>
                <w:b/>
                <w:color w:val="000000"/>
                <w:shd w:val="clear" w:color="auto" w:fill="FFFFFF"/>
              </w:rPr>
              <w:t>echtspersonen andere dan die welke winstoogmerk hebben</w:t>
            </w:r>
          </w:p>
        </w:tc>
        <w:tc>
          <w:tcPr>
            <w:tcW w:w="2409" w:type="dxa"/>
          </w:tcPr>
          <w:p w14:paraId="2F380532" w14:textId="77777777" w:rsidR="00121DD3" w:rsidRPr="00967F1D" w:rsidRDefault="00121DD3" w:rsidP="00187B2E">
            <w:pPr>
              <w:rPr>
                <w:lang w:val="de-LU"/>
              </w:rPr>
            </w:pPr>
            <w:r w:rsidRPr="00967F1D">
              <w:rPr>
                <w:lang w:val="de-LU"/>
              </w:rPr>
              <w:t>Art. 474, § 4 DLB</w:t>
            </w:r>
          </w:p>
          <w:p w14:paraId="132C2B41" w14:textId="77777777" w:rsidR="00121DD3" w:rsidRPr="00967F1D" w:rsidRDefault="00121DD3" w:rsidP="00187B2E">
            <w:pPr>
              <w:rPr>
                <w:lang w:val="de-LU"/>
              </w:rPr>
            </w:pPr>
          </w:p>
          <w:p w14:paraId="20841928" w14:textId="77777777" w:rsidR="00121DD3" w:rsidRPr="00967F1D" w:rsidRDefault="00121DD3" w:rsidP="00187B2E">
            <w:pPr>
              <w:rPr>
                <w:lang w:val="de-LU"/>
              </w:rPr>
            </w:pPr>
          </w:p>
          <w:p w14:paraId="06C5E462" w14:textId="77777777" w:rsidR="00121DD3" w:rsidRPr="00967F1D" w:rsidRDefault="00121DD3" w:rsidP="00187B2E">
            <w:pPr>
              <w:rPr>
                <w:lang w:val="de-LU"/>
              </w:rPr>
            </w:pPr>
          </w:p>
          <w:p w14:paraId="70D736B3" w14:textId="77777777" w:rsidR="00121DD3" w:rsidRPr="00967F1D" w:rsidRDefault="00121DD3" w:rsidP="00187B2E">
            <w:pPr>
              <w:rPr>
                <w:lang w:val="de-LU"/>
              </w:rPr>
            </w:pPr>
          </w:p>
          <w:p w14:paraId="0B5A6C96" w14:textId="77777777" w:rsidR="00121DD3" w:rsidRPr="00967F1D" w:rsidRDefault="00121DD3" w:rsidP="00187B2E">
            <w:pPr>
              <w:rPr>
                <w:lang w:val="de-LU"/>
              </w:rPr>
            </w:pPr>
          </w:p>
          <w:p w14:paraId="27047E33" w14:textId="77777777" w:rsidR="00121DD3" w:rsidRPr="00967F1D" w:rsidRDefault="00121DD3" w:rsidP="00187B2E">
            <w:pPr>
              <w:rPr>
                <w:lang w:val="de-LU"/>
              </w:rPr>
            </w:pPr>
          </w:p>
          <w:p w14:paraId="726A3DD8" w14:textId="77777777" w:rsidR="00121DD3" w:rsidRPr="00967F1D" w:rsidRDefault="00121DD3" w:rsidP="00187B2E">
            <w:pPr>
              <w:rPr>
                <w:lang w:val="de-LU"/>
              </w:rPr>
            </w:pPr>
          </w:p>
          <w:p w14:paraId="70D38712" w14:textId="77777777" w:rsidR="00121DD3" w:rsidRPr="00967F1D" w:rsidRDefault="00121DD3" w:rsidP="00187B2E">
            <w:pPr>
              <w:rPr>
                <w:lang w:val="de-LU"/>
              </w:rPr>
            </w:pPr>
          </w:p>
          <w:p w14:paraId="7DF1A443" w14:textId="77777777" w:rsidR="00121DD3" w:rsidRPr="00967F1D" w:rsidRDefault="00121DD3" w:rsidP="00187B2E">
            <w:pPr>
              <w:rPr>
                <w:lang w:val="de-LU"/>
              </w:rPr>
            </w:pPr>
          </w:p>
          <w:p w14:paraId="3A379FBE" w14:textId="77777777" w:rsidR="00121DD3" w:rsidRPr="00967F1D" w:rsidRDefault="00121DD3" w:rsidP="00187B2E">
            <w:pPr>
              <w:rPr>
                <w:lang w:val="de-LU"/>
              </w:rPr>
            </w:pPr>
          </w:p>
          <w:p w14:paraId="02F80A2D" w14:textId="77777777" w:rsidR="00121DD3" w:rsidRPr="00967F1D" w:rsidRDefault="00121DD3" w:rsidP="00187B2E">
            <w:pPr>
              <w:rPr>
                <w:lang w:val="de-LU"/>
              </w:rPr>
            </w:pPr>
          </w:p>
          <w:p w14:paraId="00AB2523" w14:textId="77777777" w:rsidR="00121DD3" w:rsidRPr="00967F1D" w:rsidRDefault="00121DD3" w:rsidP="00187B2E">
            <w:pPr>
              <w:rPr>
                <w:lang w:val="de-LU"/>
              </w:rPr>
            </w:pPr>
          </w:p>
          <w:p w14:paraId="40BC5974" w14:textId="77777777" w:rsidR="00121DD3" w:rsidRPr="00967F1D" w:rsidRDefault="00121DD3" w:rsidP="00187B2E">
            <w:pPr>
              <w:rPr>
                <w:lang w:val="de-LU"/>
              </w:rPr>
            </w:pPr>
          </w:p>
          <w:p w14:paraId="14C08849" w14:textId="77777777" w:rsidR="00121DD3" w:rsidRPr="00967F1D" w:rsidRDefault="00121DD3" w:rsidP="00187B2E">
            <w:pPr>
              <w:rPr>
                <w:lang w:val="de-LU"/>
              </w:rPr>
            </w:pPr>
          </w:p>
          <w:p w14:paraId="39391463" w14:textId="77777777" w:rsidR="00121DD3" w:rsidRPr="00967F1D" w:rsidRDefault="00121DD3" w:rsidP="00187B2E">
            <w:pPr>
              <w:rPr>
                <w:lang w:val="de-LU"/>
              </w:rPr>
            </w:pPr>
          </w:p>
          <w:p w14:paraId="5DCFF8D3" w14:textId="77777777" w:rsidR="00121DD3" w:rsidRPr="00967F1D" w:rsidRDefault="00121DD3" w:rsidP="00187B2E">
            <w:pPr>
              <w:rPr>
                <w:lang w:val="de-LU"/>
              </w:rPr>
            </w:pPr>
          </w:p>
          <w:p w14:paraId="0E898ED9" w14:textId="77777777" w:rsidR="00121DD3" w:rsidRPr="00967F1D" w:rsidRDefault="00121DD3" w:rsidP="00187B2E">
            <w:pPr>
              <w:rPr>
                <w:lang w:val="de-LU"/>
              </w:rPr>
            </w:pPr>
          </w:p>
          <w:p w14:paraId="4E39C64A" w14:textId="77777777" w:rsidR="00121DD3" w:rsidRPr="00967F1D" w:rsidRDefault="00121DD3" w:rsidP="00187B2E">
            <w:pPr>
              <w:rPr>
                <w:lang w:val="de-LU"/>
              </w:rPr>
            </w:pPr>
          </w:p>
        </w:tc>
        <w:tc>
          <w:tcPr>
            <w:tcW w:w="4621" w:type="dxa"/>
          </w:tcPr>
          <w:p w14:paraId="1978EC36" w14:textId="77777777" w:rsidR="00121DD3" w:rsidRDefault="00121DD3" w:rsidP="00187B2E">
            <w:r w:rsidRPr="00AE2036">
              <w:rPr>
                <w:color w:val="000000"/>
                <w:shd w:val="clear" w:color="auto" w:fill="FFFFFF"/>
              </w:rPr>
              <w:t>De welzijnsvereniging als vermeld in paragraaf 1, derde lid, 1°, en de autonome verzorgingsinstelling als vermeld in paragraaf 1, derde lid, 2°, die een ziekenhuis uitbaten evenals de ziekenhuisvereniging als vermeld in paragraaf 1, derde lid, 3°</w:t>
            </w:r>
            <w:r>
              <w:rPr>
                <w:color w:val="000000"/>
                <w:shd w:val="clear" w:color="auto" w:fill="FFFFFF"/>
              </w:rPr>
              <w:t xml:space="preserve"> [</w:t>
            </w:r>
            <w:r w:rsidRPr="00D04AA5">
              <w:rPr>
                <w:i/>
                <w:color w:val="000000"/>
                <w:shd w:val="clear" w:color="auto" w:fill="FFFFFF"/>
              </w:rPr>
              <w:t>ZV kan enkel contractueel personeel tewerkstellen</w:t>
            </w:r>
            <w:r>
              <w:rPr>
                <w:color w:val="000000"/>
                <w:shd w:val="clear" w:color="auto" w:fill="FFFFFF"/>
              </w:rPr>
              <w:t>]</w:t>
            </w:r>
            <w:r w:rsidRPr="00AE2036">
              <w:rPr>
                <w:color w:val="000000"/>
                <w:shd w:val="clear" w:color="auto" w:fill="FFFFFF"/>
              </w:rPr>
              <w:t xml:space="preserve">, zijn in het kader van of ter ondersteuning van hun wettelijke opdrachten, met instemming van hun leden, gerechtigd lid te worden van een andere vereniging of vennootschap voor maatschappelijk welzijn of van rechtspersonen andere dan die welke winstoogmerk hebben. </w:t>
            </w:r>
            <w:r w:rsidRPr="006B7FC4">
              <w:rPr>
                <w:color w:val="000000"/>
                <w:u w:val="single"/>
                <w:shd w:val="clear" w:color="auto" w:fill="FFFFFF"/>
              </w:rPr>
              <w:t>Met behoud van andersluidende decretale of wettelijke bepalingen kan dit gepaard gaan met de overdracht of terbeschikkingstelling van infrastructuur en van personeel</w:t>
            </w:r>
            <w:r w:rsidRPr="006B7FC4">
              <w:rPr>
                <w:color w:val="000000"/>
                <w:shd w:val="clear" w:color="auto" w:fill="FFFFFF"/>
              </w:rPr>
              <w:t>.</w:t>
            </w:r>
          </w:p>
        </w:tc>
        <w:tc>
          <w:tcPr>
            <w:tcW w:w="2669" w:type="dxa"/>
          </w:tcPr>
          <w:p w14:paraId="4F0A999A" w14:textId="77777777" w:rsidR="00121DD3" w:rsidRDefault="00121DD3" w:rsidP="00187B2E">
            <w:r>
              <w:t>Discussie mogelijk, maar volgens ons : voorwaarden en formaliteiten van art. 185 DLB toepassen (zie hieronder).</w:t>
            </w:r>
          </w:p>
        </w:tc>
        <w:tc>
          <w:tcPr>
            <w:tcW w:w="2740" w:type="dxa"/>
          </w:tcPr>
          <w:p w14:paraId="64B37572" w14:textId="77777777" w:rsidR="00121DD3" w:rsidRDefault="00121DD3" w:rsidP="00187B2E">
            <w:r>
              <w:t>Zie voorwaarden en formaliteiten.</w:t>
            </w:r>
          </w:p>
        </w:tc>
      </w:tr>
    </w:tbl>
    <w:p w14:paraId="42560127" w14:textId="77777777" w:rsidR="00121DD3" w:rsidRDefault="00121DD3" w:rsidP="00121DD3"/>
    <w:p w14:paraId="78770D6E" w14:textId="77777777" w:rsidR="00121DD3" w:rsidRDefault="00121DD3" w:rsidP="00121DD3"/>
    <w:p w14:paraId="0A4B341E" w14:textId="77777777" w:rsidR="00121DD3" w:rsidRDefault="00121DD3" w:rsidP="00121DD3"/>
    <w:p w14:paraId="021B1FD2" w14:textId="77777777" w:rsidR="00121DD3" w:rsidRPr="008930F8" w:rsidRDefault="00121DD3" w:rsidP="00121DD3">
      <w:pPr>
        <w:rPr>
          <w:b/>
          <w:sz w:val="28"/>
        </w:rPr>
      </w:pPr>
      <w:r w:rsidRPr="00695C72">
        <w:rPr>
          <w:b/>
          <w:sz w:val="28"/>
          <w:bdr w:val="single" w:sz="4" w:space="0" w:color="auto"/>
        </w:rPr>
        <w:t xml:space="preserve">Terbeschikkingstelling van </w:t>
      </w:r>
      <w:r>
        <w:rPr>
          <w:b/>
          <w:sz w:val="28"/>
          <w:bdr w:val="single" w:sz="4" w:space="0" w:color="auto"/>
        </w:rPr>
        <w:t>statutair</w:t>
      </w:r>
      <w:r w:rsidRPr="00695C72">
        <w:rPr>
          <w:b/>
          <w:sz w:val="28"/>
          <w:bdr w:val="single" w:sz="4" w:space="0" w:color="auto"/>
        </w:rPr>
        <w:t xml:space="preserve"> personeel</w:t>
      </w:r>
      <w:r>
        <w:rPr>
          <w:b/>
          <w:sz w:val="28"/>
          <w:bdr w:val="single" w:sz="4" w:space="0" w:color="auto"/>
        </w:rPr>
        <w:t xml:space="preserve">  </w:t>
      </w:r>
    </w:p>
    <w:p w14:paraId="65A06240" w14:textId="77777777" w:rsidR="00121DD3" w:rsidRDefault="00121DD3" w:rsidP="00121DD3">
      <w:pPr>
        <w:rPr>
          <w:b/>
        </w:rPr>
      </w:pPr>
      <w:r>
        <w:rPr>
          <w:b/>
        </w:rPr>
        <w:t xml:space="preserve">  </w:t>
      </w:r>
      <w:r>
        <w:rPr>
          <w:b/>
          <w:u w:val="single"/>
        </w:rPr>
        <w:t>VAN</w:t>
      </w:r>
      <w:r>
        <w:rPr>
          <w:b/>
        </w:rPr>
        <w:t xml:space="preserve">: </w:t>
      </w:r>
    </w:p>
    <w:p w14:paraId="54E61C79" w14:textId="77777777" w:rsidR="00121DD3" w:rsidRPr="00C302A2" w:rsidRDefault="00121DD3" w:rsidP="00121DD3">
      <w:pPr>
        <w:rPr>
          <w:b/>
        </w:rPr>
      </w:pPr>
      <w:r w:rsidRPr="00C302A2">
        <w:rPr>
          <w:b/>
        </w:rPr>
        <w:t xml:space="preserve">  </w:t>
      </w:r>
      <w:r>
        <w:rPr>
          <w:b/>
          <w:color w:val="000000"/>
          <w:shd w:val="clear" w:color="auto" w:fill="FFFFFF"/>
        </w:rPr>
        <w:t>Gemeente / OCMW</w:t>
      </w:r>
    </w:p>
    <w:p w14:paraId="1ADF3C07" w14:textId="77777777" w:rsidR="00121DD3" w:rsidRDefault="00121DD3" w:rsidP="00121DD3"/>
    <w:p w14:paraId="010EABDE" w14:textId="77777777" w:rsidR="00121DD3" w:rsidRDefault="00121DD3" w:rsidP="00121DD3"/>
    <w:tbl>
      <w:tblPr>
        <w:tblStyle w:val="Tabelraster"/>
        <w:tblW w:w="0" w:type="auto"/>
        <w:tblLook w:val="04A0" w:firstRow="1" w:lastRow="0" w:firstColumn="1" w:lastColumn="0" w:noHBand="0" w:noVBand="1"/>
      </w:tblPr>
      <w:tblGrid>
        <w:gridCol w:w="1852"/>
        <w:gridCol w:w="2238"/>
        <w:gridCol w:w="3871"/>
        <w:gridCol w:w="2585"/>
        <w:gridCol w:w="2598"/>
      </w:tblGrid>
      <w:tr w:rsidR="00121DD3" w14:paraId="624F6D91" w14:textId="77777777" w:rsidTr="00187B2E">
        <w:trPr>
          <w:tblHeader/>
        </w:trPr>
        <w:tc>
          <w:tcPr>
            <w:tcW w:w="1555" w:type="dxa"/>
          </w:tcPr>
          <w:p w14:paraId="2AE41687" w14:textId="77777777" w:rsidR="00121DD3" w:rsidRPr="00B2035D" w:rsidRDefault="00121DD3" w:rsidP="00187B2E">
            <w:pPr>
              <w:rPr>
                <w:b/>
              </w:rPr>
            </w:pPr>
            <w:r>
              <w:rPr>
                <w:b/>
                <w:u w:val="single"/>
              </w:rPr>
              <w:lastRenderedPageBreak/>
              <w:t>NAAR</w:t>
            </w:r>
            <w:r>
              <w:rPr>
                <w:b/>
              </w:rPr>
              <w:t>:</w:t>
            </w:r>
          </w:p>
        </w:tc>
        <w:tc>
          <w:tcPr>
            <w:tcW w:w="2409" w:type="dxa"/>
          </w:tcPr>
          <w:p w14:paraId="0B40F956" w14:textId="77777777" w:rsidR="00121DD3" w:rsidRDefault="00121DD3" w:rsidP="00187B2E">
            <w:pPr>
              <w:jc w:val="center"/>
            </w:pPr>
            <w:r>
              <w:rPr>
                <w:b/>
                <w:u w:val="single"/>
              </w:rPr>
              <w:t>Wettelijke grondslag</w:t>
            </w:r>
          </w:p>
        </w:tc>
        <w:tc>
          <w:tcPr>
            <w:tcW w:w="4621" w:type="dxa"/>
          </w:tcPr>
          <w:p w14:paraId="56AA1160" w14:textId="77777777" w:rsidR="00121DD3" w:rsidRDefault="00121DD3" w:rsidP="00187B2E">
            <w:pPr>
              <w:jc w:val="center"/>
            </w:pPr>
            <w:r>
              <w:rPr>
                <w:b/>
                <w:u w:val="single"/>
              </w:rPr>
              <w:t>Voorwaarden</w:t>
            </w:r>
          </w:p>
        </w:tc>
        <w:tc>
          <w:tcPr>
            <w:tcW w:w="2669" w:type="dxa"/>
          </w:tcPr>
          <w:p w14:paraId="556969C0" w14:textId="77777777" w:rsidR="00121DD3" w:rsidRDefault="00121DD3" w:rsidP="00187B2E">
            <w:pPr>
              <w:jc w:val="center"/>
            </w:pPr>
            <w:r>
              <w:rPr>
                <w:b/>
                <w:u w:val="single"/>
              </w:rPr>
              <w:t>Formaliteiten</w:t>
            </w:r>
          </w:p>
        </w:tc>
        <w:tc>
          <w:tcPr>
            <w:tcW w:w="2740" w:type="dxa"/>
          </w:tcPr>
          <w:p w14:paraId="480AD30D" w14:textId="77777777" w:rsidR="00121DD3" w:rsidRDefault="00121DD3" w:rsidP="00187B2E">
            <w:pPr>
              <w:jc w:val="center"/>
            </w:pPr>
            <w:r>
              <w:rPr>
                <w:b/>
                <w:u w:val="single"/>
              </w:rPr>
              <w:t>Arbeidsvoorwaarden</w:t>
            </w:r>
          </w:p>
        </w:tc>
      </w:tr>
      <w:tr w:rsidR="00121DD3" w14:paraId="0B0B7F6A" w14:textId="77777777" w:rsidTr="00187B2E">
        <w:tc>
          <w:tcPr>
            <w:tcW w:w="1555" w:type="dxa"/>
          </w:tcPr>
          <w:p w14:paraId="1C2B3755" w14:textId="77777777" w:rsidR="00121DD3" w:rsidRPr="00386CA9" w:rsidRDefault="00121DD3" w:rsidP="00187B2E">
            <w:pPr>
              <w:rPr>
                <w:b/>
              </w:rPr>
            </w:pPr>
            <w:r>
              <w:rPr>
                <w:b/>
                <w:color w:val="000000"/>
                <w:shd w:val="clear" w:color="auto" w:fill="FFFFFF"/>
              </w:rPr>
              <w:t xml:space="preserve">Autonome </w:t>
            </w:r>
            <w:proofErr w:type="spellStart"/>
            <w:r>
              <w:rPr>
                <w:b/>
                <w:color w:val="000000"/>
                <w:shd w:val="clear" w:color="auto" w:fill="FFFFFF"/>
              </w:rPr>
              <w:t>Verzorgings-instelling</w:t>
            </w:r>
            <w:proofErr w:type="spellEnd"/>
          </w:p>
          <w:p w14:paraId="40F681AF" w14:textId="77777777" w:rsidR="00121DD3" w:rsidRDefault="00121DD3" w:rsidP="00187B2E">
            <w:pPr>
              <w:rPr>
                <w:b/>
              </w:rPr>
            </w:pPr>
          </w:p>
          <w:p w14:paraId="4BD9ED31" w14:textId="77777777" w:rsidR="00121DD3" w:rsidRDefault="00121DD3" w:rsidP="00187B2E">
            <w:pPr>
              <w:rPr>
                <w:b/>
              </w:rPr>
            </w:pPr>
            <w:r>
              <w:rPr>
                <w:b/>
              </w:rPr>
              <w:t>Ziekenhuis-vereniging</w:t>
            </w:r>
          </w:p>
          <w:p w14:paraId="026D49BF" w14:textId="77777777" w:rsidR="00121DD3" w:rsidRDefault="00121DD3" w:rsidP="00187B2E">
            <w:pPr>
              <w:rPr>
                <w:b/>
              </w:rPr>
            </w:pPr>
          </w:p>
          <w:p w14:paraId="35B2C8CE" w14:textId="77777777" w:rsidR="00121DD3" w:rsidRDefault="00121DD3" w:rsidP="00187B2E">
            <w:pPr>
              <w:rPr>
                <w:b/>
              </w:rPr>
            </w:pPr>
            <w:r>
              <w:rPr>
                <w:b/>
              </w:rPr>
              <w:t>Verenigingen, stichtingen, vennootschappen met sociaal oogmerk</w:t>
            </w:r>
          </w:p>
          <w:p w14:paraId="26CE44F5" w14:textId="77777777" w:rsidR="00121DD3" w:rsidRDefault="00121DD3" w:rsidP="00187B2E">
            <w:pPr>
              <w:rPr>
                <w:b/>
              </w:rPr>
            </w:pPr>
          </w:p>
          <w:p w14:paraId="5238255F" w14:textId="77777777" w:rsidR="00121DD3" w:rsidRDefault="00121DD3" w:rsidP="00187B2E">
            <w:pPr>
              <w:rPr>
                <w:b/>
              </w:rPr>
            </w:pPr>
            <w:r>
              <w:rPr>
                <w:b/>
              </w:rPr>
              <w:t>Een andere overheid</w:t>
            </w:r>
          </w:p>
          <w:p w14:paraId="4EFE9A75" w14:textId="77777777" w:rsidR="00121DD3" w:rsidRDefault="00121DD3" w:rsidP="00187B2E">
            <w:pPr>
              <w:rPr>
                <w:b/>
              </w:rPr>
            </w:pPr>
          </w:p>
          <w:p w14:paraId="18785864" w14:textId="77777777" w:rsidR="00121DD3" w:rsidRDefault="00121DD3" w:rsidP="00187B2E">
            <w:pPr>
              <w:rPr>
                <w:b/>
              </w:rPr>
            </w:pPr>
            <w:r>
              <w:rPr>
                <w:b/>
              </w:rPr>
              <w:t>Een vzw waarin de gemeente al dan niet deelneemt en waarvan activiteit verband houdt met een gemeentelijk belang</w:t>
            </w:r>
          </w:p>
          <w:p w14:paraId="5BE3BEA8" w14:textId="77777777" w:rsidR="00121DD3" w:rsidRDefault="00121DD3" w:rsidP="00187B2E">
            <w:pPr>
              <w:rPr>
                <w:b/>
              </w:rPr>
            </w:pPr>
          </w:p>
          <w:p w14:paraId="4B161410" w14:textId="77777777" w:rsidR="00121DD3" w:rsidRDefault="00121DD3" w:rsidP="00187B2E">
            <w:pPr>
              <w:rPr>
                <w:b/>
              </w:rPr>
            </w:pPr>
          </w:p>
          <w:p w14:paraId="290C8C45" w14:textId="77777777" w:rsidR="00121DD3" w:rsidRDefault="00121DD3" w:rsidP="00187B2E">
            <w:pPr>
              <w:rPr>
                <w:b/>
              </w:rPr>
            </w:pPr>
          </w:p>
          <w:p w14:paraId="616E0077" w14:textId="77777777" w:rsidR="00121DD3" w:rsidRDefault="00121DD3" w:rsidP="00187B2E">
            <w:pPr>
              <w:rPr>
                <w:b/>
              </w:rPr>
            </w:pPr>
          </w:p>
          <w:p w14:paraId="5414C76C" w14:textId="77777777" w:rsidR="00121DD3" w:rsidRDefault="00121DD3" w:rsidP="00187B2E">
            <w:pPr>
              <w:rPr>
                <w:b/>
              </w:rPr>
            </w:pPr>
          </w:p>
          <w:p w14:paraId="3C334D2E" w14:textId="77777777" w:rsidR="00121DD3" w:rsidRDefault="00121DD3" w:rsidP="00187B2E">
            <w:pPr>
              <w:rPr>
                <w:b/>
              </w:rPr>
            </w:pPr>
          </w:p>
          <w:p w14:paraId="1724BA7A" w14:textId="77777777" w:rsidR="00121DD3" w:rsidRPr="00386CA9" w:rsidRDefault="00121DD3" w:rsidP="00187B2E">
            <w:pPr>
              <w:rPr>
                <w:b/>
              </w:rPr>
            </w:pPr>
          </w:p>
        </w:tc>
        <w:tc>
          <w:tcPr>
            <w:tcW w:w="2409" w:type="dxa"/>
          </w:tcPr>
          <w:p w14:paraId="771288D9" w14:textId="77777777" w:rsidR="00121DD3" w:rsidRPr="00967F1D" w:rsidRDefault="00121DD3" w:rsidP="00187B2E">
            <w:pPr>
              <w:rPr>
                <w:lang w:val="de-LU"/>
              </w:rPr>
            </w:pPr>
            <w:r>
              <w:rPr>
                <w:lang w:val="de-LU"/>
              </w:rPr>
              <w:t>Art. 185 DLB</w:t>
            </w:r>
          </w:p>
          <w:p w14:paraId="1D18E552" w14:textId="77777777" w:rsidR="00121DD3" w:rsidRPr="00967F1D" w:rsidRDefault="00121DD3" w:rsidP="00187B2E">
            <w:pPr>
              <w:rPr>
                <w:lang w:val="de-LU"/>
              </w:rPr>
            </w:pPr>
          </w:p>
          <w:p w14:paraId="5F223143" w14:textId="77777777" w:rsidR="00121DD3" w:rsidRPr="00967F1D" w:rsidRDefault="00121DD3" w:rsidP="00187B2E">
            <w:pPr>
              <w:rPr>
                <w:lang w:val="de-LU"/>
              </w:rPr>
            </w:pPr>
          </w:p>
          <w:p w14:paraId="3DC8B334" w14:textId="77777777" w:rsidR="00121DD3" w:rsidRPr="00967F1D" w:rsidRDefault="00121DD3" w:rsidP="00187B2E">
            <w:pPr>
              <w:rPr>
                <w:lang w:val="de-LU"/>
              </w:rPr>
            </w:pPr>
          </w:p>
          <w:p w14:paraId="578F9FE4" w14:textId="77777777" w:rsidR="00121DD3" w:rsidRPr="00967F1D" w:rsidRDefault="00121DD3" w:rsidP="00187B2E">
            <w:pPr>
              <w:rPr>
                <w:lang w:val="de-LU"/>
              </w:rPr>
            </w:pPr>
          </w:p>
          <w:p w14:paraId="3BF5CB0A" w14:textId="77777777" w:rsidR="00121DD3" w:rsidRPr="00967F1D" w:rsidRDefault="00121DD3" w:rsidP="00187B2E">
            <w:pPr>
              <w:rPr>
                <w:lang w:val="de-LU"/>
              </w:rPr>
            </w:pPr>
          </w:p>
          <w:p w14:paraId="5F7B16F9" w14:textId="77777777" w:rsidR="00121DD3" w:rsidRPr="00967F1D" w:rsidRDefault="00121DD3" w:rsidP="00187B2E">
            <w:pPr>
              <w:rPr>
                <w:lang w:val="de-LU"/>
              </w:rPr>
            </w:pPr>
          </w:p>
          <w:p w14:paraId="102D2E38" w14:textId="77777777" w:rsidR="00121DD3" w:rsidRPr="00967F1D" w:rsidRDefault="00121DD3" w:rsidP="00187B2E">
            <w:pPr>
              <w:rPr>
                <w:lang w:val="de-LU"/>
              </w:rPr>
            </w:pPr>
          </w:p>
          <w:p w14:paraId="3052D311" w14:textId="77777777" w:rsidR="00121DD3" w:rsidRPr="00967F1D" w:rsidRDefault="00121DD3" w:rsidP="00187B2E">
            <w:pPr>
              <w:rPr>
                <w:lang w:val="de-LU"/>
              </w:rPr>
            </w:pPr>
          </w:p>
          <w:p w14:paraId="7477F9E8" w14:textId="77777777" w:rsidR="00121DD3" w:rsidRPr="00967F1D" w:rsidRDefault="00121DD3" w:rsidP="00187B2E">
            <w:pPr>
              <w:rPr>
                <w:lang w:val="de-LU"/>
              </w:rPr>
            </w:pPr>
          </w:p>
          <w:p w14:paraId="39BB251B" w14:textId="77777777" w:rsidR="00121DD3" w:rsidRDefault="00121DD3" w:rsidP="00187B2E">
            <w:pPr>
              <w:rPr>
                <w:lang w:val="de-LU"/>
              </w:rPr>
            </w:pPr>
          </w:p>
          <w:p w14:paraId="5B8B3EF8" w14:textId="77777777" w:rsidR="00121DD3" w:rsidRDefault="00121DD3" w:rsidP="00187B2E">
            <w:pPr>
              <w:rPr>
                <w:lang w:val="de-LU"/>
              </w:rPr>
            </w:pPr>
          </w:p>
          <w:p w14:paraId="07FB98D9" w14:textId="77777777" w:rsidR="00121DD3" w:rsidRDefault="00121DD3" w:rsidP="00187B2E">
            <w:pPr>
              <w:rPr>
                <w:lang w:val="de-LU"/>
              </w:rPr>
            </w:pPr>
          </w:p>
          <w:p w14:paraId="5A236DC2" w14:textId="77777777" w:rsidR="00121DD3" w:rsidRDefault="00121DD3" w:rsidP="00187B2E">
            <w:pPr>
              <w:rPr>
                <w:lang w:val="de-LU"/>
              </w:rPr>
            </w:pPr>
          </w:p>
          <w:p w14:paraId="1C369CC5" w14:textId="77777777" w:rsidR="00121DD3" w:rsidRDefault="00121DD3" w:rsidP="00187B2E">
            <w:pPr>
              <w:rPr>
                <w:lang w:val="de-LU"/>
              </w:rPr>
            </w:pPr>
          </w:p>
          <w:p w14:paraId="7628FD9E" w14:textId="77777777" w:rsidR="00121DD3" w:rsidRDefault="00121DD3" w:rsidP="00187B2E">
            <w:pPr>
              <w:rPr>
                <w:lang w:val="de-LU"/>
              </w:rPr>
            </w:pPr>
          </w:p>
          <w:p w14:paraId="1D967E40" w14:textId="77777777" w:rsidR="00121DD3" w:rsidRDefault="00121DD3" w:rsidP="00187B2E">
            <w:pPr>
              <w:rPr>
                <w:lang w:val="de-LU"/>
              </w:rPr>
            </w:pPr>
          </w:p>
          <w:p w14:paraId="31762DCD" w14:textId="77777777" w:rsidR="00121DD3" w:rsidRDefault="00121DD3" w:rsidP="00187B2E">
            <w:pPr>
              <w:rPr>
                <w:lang w:val="de-LU"/>
              </w:rPr>
            </w:pPr>
          </w:p>
          <w:p w14:paraId="1DC7CF11" w14:textId="77777777" w:rsidR="00121DD3" w:rsidRDefault="00121DD3" w:rsidP="00187B2E">
            <w:pPr>
              <w:rPr>
                <w:lang w:val="de-LU"/>
              </w:rPr>
            </w:pPr>
          </w:p>
          <w:p w14:paraId="155F7E7E" w14:textId="77777777" w:rsidR="00121DD3" w:rsidRDefault="00121DD3" w:rsidP="00187B2E">
            <w:pPr>
              <w:rPr>
                <w:lang w:val="de-LU"/>
              </w:rPr>
            </w:pPr>
          </w:p>
          <w:p w14:paraId="0B846DE9" w14:textId="77777777" w:rsidR="00121DD3" w:rsidRDefault="00121DD3" w:rsidP="00187B2E">
            <w:pPr>
              <w:rPr>
                <w:lang w:val="de-LU"/>
              </w:rPr>
            </w:pPr>
          </w:p>
          <w:p w14:paraId="727937B8" w14:textId="77777777" w:rsidR="00121DD3" w:rsidRDefault="00121DD3" w:rsidP="00187B2E">
            <w:pPr>
              <w:rPr>
                <w:lang w:val="de-LU"/>
              </w:rPr>
            </w:pPr>
          </w:p>
          <w:p w14:paraId="2F5B70E6" w14:textId="77777777" w:rsidR="00121DD3" w:rsidRDefault="00121DD3" w:rsidP="00187B2E">
            <w:pPr>
              <w:rPr>
                <w:lang w:val="de-LU"/>
              </w:rPr>
            </w:pPr>
          </w:p>
          <w:p w14:paraId="6207067D" w14:textId="77777777" w:rsidR="00121DD3" w:rsidRDefault="00121DD3" w:rsidP="00187B2E">
            <w:pPr>
              <w:rPr>
                <w:lang w:val="de-LU"/>
              </w:rPr>
            </w:pPr>
          </w:p>
          <w:p w14:paraId="4290C892" w14:textId="77777777" w:rsidR="00121DD3" w:rsidRDefault="00121DD3" w:rsidP="00187B2E">
            <w:pPr>
              <w:rPr>
                <w:lang w:val="de-LU"/>
              </w:rPr>
            </w:pPr>
          </w:p>
          <w:p w14:paraId="476B56BD" w14:textId="77777777" w:rsidR="00121DD3" w:rsidRDefault="00121DD3" w:rsidP="00187B2E">
            <w:pPr>
              <w:rPr>
                <w:lang w:val="de-LU"/>
              </w:rPr>
            </w:pPr>
          </w:p>
          <w:p w14:paraId="7BEB785C" w14:textId="77777777" w:rsidR="00121DD3" w:rsidRDefault="00121DD3" w:rsidP="00187B2E">
            <w:pPr>
              <w:rPr>
                <w:lang w:val="de-LU"/>
              </w:rPr>
            </w:pPr>
          </w:p>
          <w:p w14:paraId="13754A40" w14:textId="77777777" w:rsidR="00121DD3" w:rsidRDefault="00121DD3" w:rsidP="00187B2E">
            <w:pPr>
              <w:rPr>
                <w:lang w:val="de-LU"/>
              </w:rPr>
            </w:pPr>
          </w:p>
          <w:p w14:paraId="15AE3139" w14:textId="77777777" w:rsidR="00121DD3" w:rsidRDefault="00121DD3" w:rsidP="00187B2E">
            <w:pPr>
              <w:rPr>
                <w:lang w:val="de-LU"/>
              </w:rPr>
            </w:pPr>
          </w:p>
          <w:p w14:paraId="56A3257B" w14:textId="77777777" w:rsidR="00121DD3" w:rsidRPr="001F0CD9" w:rsidRDefault="00121DD3" w:rsidP="00187B2E">
            <w:r w:rsidRPr="001F0CD9">
              <w:t xml:space="preserve">* Art. 505 DLB regelt eveneens TBS van statutaire personeelsleden maar </w:t>
            </w:r>
            <w:r w:rsidRPr="001F0CD9">
              <w:lastRenderedPageBreak/>
              <w:t>wordt hier niet behandeld</w:t>
            </w:r>
          </w:p>
          <w:p w14:paraId="4BE1CE5A" w14:textId="77777777" w:rsidR="00121DD3" w:rsidRPr="001F0CD9" w:rsidRDefault="00121DD3" w:rsidP="00187B2E"/>
          <w:p w14:paraId="30B63766" w14:textId="77777777" w:rsidR="00121DD3" w:rsidRPr="001F0CD9" w:rsidRDefault="00121DD3" w:rsidP="00187B2E"/>
          <w:p w14:paraId="597822B0" w14:textId="77777777" w:rsidR="00121DD3" w:rsidRPr="001F0CD9" w:rsidRDefault="00121DD3" w:rsidP="00187B2E"/>
        </w:tc>
        <w:tc>
          <w:tcPr>
            <w:tcW w:w="4621" w:type="dxa"/>
          </w:tcPr>
          <w:p w14:paraId="70D7A395" w14:textId="77777777" w:rsidR="00121DD3" w:rsidRDefault="00121DD3" w:rsidP="00187B2E">
            <w:r>
              <w:rPr>
                <w:rFonts w:ascii="Fira Sans" w:hAnsi="Fira Sans"/>
                <w:color w:val="000000"/>
                <w:sz w:val="21"/>
                <w:szCs w:val="21"/>
                <w:shd w:val="clear" w:color="auto" w:fill="FFFFFF"/>
              </w:rPr>
              <w:lastRenderedPageBreak/>
              <w:t xml:space="preserve">De TBS is tijdelijk </w:t>
            </w:r>
          </w:p>
        </w:tc>
        <w:tc>
          <w:tcPr>
            <w:tcW w:w="2669" w:type="dxa"/>
          </w:tcPr>
          <w:p w14:paraId="1BAB8FAE" w14:textId="77777777" w:rsidR="00121DD3" w:rsidRDefault="00121DD3" w:rsidP="00187B2E">
            <w:r>
              <w:t xml:space="preserve">- TBS moet voorzien zijn in het </w:t>
            </w:r>
            <w:r w:rsidRPr="00CE5A26">
              <w:rPr>
                <w:i/>
              </w:rPr>
              <w:t>personeelsstatuut</w:t>
            </w:r>
            <w:r>
              <w:t xml:space="preserve"> (rechtspositieregeling)</w:t>
            </w:r>
          </w:p>
          <w:p w14:paraId="1FB3C621" w14:textId="77777777" w:rsidR="00121DD3" w:rsidRDefault="00121DD3" w:rsidP="00187B2E"/>
          <w:p w14:paraId="4EC49124" w14:textId="77777777" w:rsidR="00121DD3" w:rsidRDefault="00121DD3" w:rsidP="00187B2E">
            <w:pPr>
              <w:rPr>
                <w:rFonts w:ascii="Fira Sans" w:hAnsi="Fira Sans"/>
                <w:color w:val="000000"/>
                <w:sz w:val="21"/>
                <w:szCs w:val="21"/>
                <w:shd w:val="clear" w:color="auto" w:fill="FFFFFF"/>
              </w:rPr>
            </w:pPr>
            <w:r>
              <w:rPr>
                <w:rFonts w:ascii="Fira Sans" w:hAnsi="Fira Sans"/>
                <w:color w:val="000000"/>
                <w:sz w:val="21"/>
                <w:szCs w:val="21"/>
                <w:shd w:val="clear" w:color="auto" w:fill="FFFFFF"/>
              </w:rPr>
              <w:t xml:space="preserve">- TBS moet vastgelegd worden in een </w:t>
            </w:r>
            <w:r w:rsidRPr="00CE5A26">
              <w:rPr>
                <w:rFonts w:ascii="Fira Sans" w:hAnsi="Fira Sans"/>
                <w:i/>
                <w:color w:val="000000"/>
                <w:sz w:val="21"/>
                <w:szCs w:val="21"/>
                <w:shd w:val="clear" w:color="auto" w:fill="FFFFFF"/>
              </w:rPr>
              <w:t>overeenkomst</w:t>
            </w:r>
            <w:r>
              <w:rPr>
                <w:rFonts w:ascii="Fira Sans" w:hAnsi="Fira Sans"/>
                <w:color w:val="000000"/>
                <w:sz w:val="21"/>
                <w:szCs w:val="21"/>
                <w:shd w:val="clear" w:color="auto" w:fill="FFFFFF"/>
              </w:rPr>
              <w:t xml:space="preserve"> </w:t>
            </w:r>
            <w:r w:rsidRPr="00CE5A26">
              <w:rPr>
                <w:rFonts w:ascii="Fira Sans" w:hAnsi="Fira Sans"/>
                <w:i/>
                <w:color w:val="000000"/>
                <w:sz w:val="21"/>
                <w:szCs w:val="21"/>
                <w:shd w:val="clear" w:color="auto" w:fill="FFFFFF"/>
              </w:rPr>
              <w:t>tussen</w:t>
            </w:r>
            <w:r>
              <w:rPr>
                <w:rFonts w:ascii="Fira Sans" w:hAnsi="Fira Sans"/>
                <w:color w:val="000000"/>
                <w:sz w:val="21"/>
                <w:szCs w:val="21"/>
                <w:shd w:val="clear" w:color="auto" w:fill="FFFFFF"/>
              </w:rPr>
              <w:t xml:space="preserve"> </w:t>
            </w:r>
            <w:r w:rsidRPr="00CE5A26">
              <w:rPr>
                <w:rFonts w:ascii="Fira Sans" w:hAnsi="Fira Sans"/>
                <w:i/>
                <w:color w:val="000000"/>
                <w:sz w:val="21"/>
                <w:szCs w:val="21"/>
                <w:shd w:val="clear" w:color="auto" w:fill="FFFFFF"/>
              </w:rPr>
              <w:t>gemeente of OCMW</w:t>
            </w:r>
            <w:r>
              <w:rPr>
                <w:rFonts w:ascii="Fira Sans" w:hAnsi="Fira Sans"/>
                <w:color w:val="000000"/>
                <w:sz w:val="21"/>
                <w:szCs w:val="21"/>
                <w:shd w:val="clear" w:color="auto" w:fill="FFFFFF"/>
              </w:rPr>
              <w:t xml:space="preserve"> en de rechtspersoon waaraan het personeel ter beschikking wordt gesteld (</w:t>
            </w:r>
            <w:r w:rsidRPr="00CE5A26">
              <w:rPr>
                <w:rFonts w:ascii="Fira Sans" w:hAnsi="Fira Sans"/>
                <w:i/>
                <w:color w:val="000000"/>
                <w:sz w:val="21"/>
                <w:szCs w:val="21"/>
                <w:shd w:val="clear" w:color="auto" w:fill="FFFFFF"/>
              </w:rPr>
              <w:t>gebruiker</w:t>
            </w:r>
            <w:r>
              <w:rPr>
                <w:rFonts w:ascii="Fira Sans" w:hAnsi="Fira Sans"/>
                <w:color w:val="000000"/>
                <w:sz w:val="21"/>
                <w:szCs w:val="21"/>
                <w:shd w:val="clear" w:color="auto" w:fill="FFFFFF"/>
              </w:rPr>
              <w:t>)</w:t>
            </w:r>
          </w:p>
          <w:p w14:paraId="6600F1E9" w14:textId="77777777" w:rsidR="00121DD3" w:rsidRDefault="00121DD3" w:rsidP="00187B2E">
            <w:pPr>
              <w:rPr>
                <w:rFonts w:ascii="Fira Sans" w:hAnsi="Fira Sans"/>
                <w:color w:val="000000"/>
                <w:sz w:val="21"/>
                <w:szCs w:val="21"/>
                <w:shd w:val="clear" w:color="auto" w:fill="FFFFFF"/>
              </w:rPr>
            </w:pPr>
          </w:p>
          <w:p w14:paraId="4D4D5DB2" w14:textId="77777777" w:rsidR="00121DD3" w:rsidRDefault="00121DD3" w:rsidP="00187B2E">
            <w:r>
              <w:rPr>
                <w:rFonts w:ascii="Fira Sans" w:hAnsi="Fira Sans"/>
                <w:color w:val="000000"/>
                <w:sz w:val="21"/>
                <w:szCs w:val="21"/>
                <w:shd w:val="clear" w:color="auto" w:fill="FFFFFF"/>
              </w:rPr>
              <w:t>- Aanstellende overheid beslist, in overeenstemming met de rechtspositieregeling, over de individuele terbeschikkingstelling van het personeelslid (</w:t>
            </w:r>
            <w:r w:rsidRPr="00CE5A26">
              <w:rPr>
                <w:rFonts w:ascii="Fira Sans" w:hAnsi="Fira Sans"/>
                <w:i/>
                <w:color w:val="000000"/>
                <w:sz w:val="21"/>
                <w:szCs w:val="21"/>
                <w:shd w:val="clear" w:color="auto" w:fill="FFFFFF"/>
              </w:rPr>
              <w:t>besluit van het uitzendend bestuur</w:t>
            </w:r>
            <w:r>
              <w:rPr>
                <w:rFonts w:ascii="Fira Sans" w:hAnsi="Fira Sans"/>
                <w:color w:val="000000"/>
                <w:sz w:val="21"/>
                <w:szCs w:val="21"/>
                <w:shd w:val="clear" w:color="auto" w:fill="FFFFFF"/>
              </w:rPr>
              <w:t>) en sluit een overeenkomst van terbeschikkingstelling (met de gebruiker en het personeelslid?)</w:t>
            </w:r>
          </w:p>
        </w:tc>
        <w:tc>
          <w:tcPr>
            <w:tcW w:w="2740" w:type="dxa"/>
          </w:tcPr>
          <w:p w14:paraId="2C105EA4" w14:textId="77777777" w:rsidR="00121DD3" w:rsidRDefault="00121DD3" w:rsidP="00187B2E">
            <w:r>
              <w:t>Zie voorwaarden en formaliteiten.</w:t>
            </w:r>
          </w:p>
        </w:tc>
      </w:tr>
    </w:tbl>
    <w:p w14:paraId="5323C412" w14:textId="77777777" w:rsidR="00121DD3" w:rsidRDefault="00121DD3" w:rsidP="00121DD3"/>
    <w:p w14:paraId="246015F7" w14:textId="77777777" w:rsidR="007C67D3" w:rsidRPr="008042F2" w:rsidRDefault="007C67D3" w:rsidP="00630D96">
      <w:pPr>
        <w:rPr>
          <w:rStyle w:val="Bodytekst"/>
          <w:rFonts w:ascii="Calibri" w:hAnsi="Calibri"/>
        </w:rPr>
      </w:pPr>
    </w:p>
    <w:sectPr w:rsidR="007C67D3" w:rsidRPr="008042F2" w:rsidSect="00B9479B">
      <w:headerReference w:type="even" r:id="rId9"/>
      <w:headerReference w:type="default" r:id="rId10"/>
      <w:footerReference w:type="even" r:id="rId11"/>
      <w:footerReference w:type="default" r:id="rId12"/>
      <w:headerReference w:type="first" r:id="rId13"/>
      <w:footerReference w:type="first" r:id="rId14"/>
      <w:pgSz w:w="16840" w:h="11907" w:orient="landscape" w:code="9"/>
      <w:pgMar w:top="1418" w:right="1701" w:bottom="0" w:left="1985" w:header="0" w:footer="56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5E305" w14:textId="77777777" w:rsidR="0007590A" w:rsidRDefault="0007590A">
      <w:r>
        <w:separator/>
      </w:r>
    </w:p>
  </w:endnote>
  <w:endnote w:type="continuationSeparator" w:id="0">
    <w:p w14:paraId="7A17259B" w14:textId="77777777" w:rsidR="0007590A" w:rsidRDefault="00075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Roman">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ira Sans">
    <w:altName w:val="Times New Roman"/>
    <w:charset w:val="00"/>
    <w:family w:val="swiss"/>
    <w:pitch w:val="variable"/>
    <w:sig w:usb0="600002FF" w:usb1="00000001" w:usb2="00000000" w:usb3="00000000" w:csb0="0000019F" w:csb1="00000000"/>
  </w:font>
  <w:font w:name="DINPro">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0216" w14:textId="77777777" w:rsidR="002D6659" w:rsidRDefault="002D6659" w:rsidP="008042F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219D39F" w14:textId="77777777" w:rsidR="002D6659" w:rsidRDefault="002D6659" w:rsidP="002D665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B1FF0" w14:textId="77777777" w:rsidR="008042F2" w:rsidRPr="008042F2" w:rsidRDefault="008042F2" w:rsidP="00E9781C">
    <w:pPr>
      <w:pStyle w:val="Voettekst"/>
      <w:framePr w:wrap="around" w:vAnchor="text" w:hAnchor="margin" w:xAlign="right" w:y="1"/>
      <w:rPr>
        <w:rStyle w:val="Paginanummer"/>
        <w:rFonts w:ascii="Calibri" w:hAnsi="Calibri"/>
        <w:sz w:val="24"/>
        <w:szCs w:val="24"/>
      </w:rPr>
    </w:pPr>
    <w:r w:rsidRPr="008042F2">
      <w:rPr>
        <w:rStyle w:val="Paginanummer"/>
        <w:rFonts w:ascii="Calibri" w:hAnsi="Calibri"/>
        <w:sz w:val="24"/>
        <w:szCs w:val="24"/>
      </w:rPr>
      <w:fldChar w:fldCharType="begin"/>
    </w:r>
    <w:r w:rsidRPr="008042F2">
      <w:rPr>
        <w:rStyle w:val="Paginanummer"/>
        <w:rFonts w:ascii="Calibri" w:hAnsi="Calibri"/>
        <w:sz w:val="24"/>
        <w:szCs w:val="24"/>
      </w:rPr>
      <w:instrText xml:space="preserve">PAGE  </w:instrText>
    </w:r>
    <w:r w:rsidRPr="008042F2">
      <w:rPr>
        <w:rStyle w:val="Paginanummer"/>
        <w:rFonts w:ascii="Calibri" w:hAnsi="Calibri"/>
        <w:sz w:val="24"/>
        <w:szCs w:val="24"/>
      </w:rPr>
      <w:fldChar w:fldCharType="separate"/>
    </w:r>
    <w:r w:rsidR="0092772E">
      <w:rPr>
        <w:rStyle w:val="Paginanummer"/>
        <w:rFonts w:ascii="Calibri" w:hAnsi="Calibri"/>
        <w:noProof/>
        <w:sz w:val="24"/>
        <w:szCs w:val="24"/>
      </w:rPr>
      <w:t>1</w:t>
    </w:r>
    <w:r w:rsidRPr="008042F2">
      <w:rPr>
        <w:rStyle w:val="Paginanummer"/>
        <w:rFonts w:ascii="Calibri" w:hAnsi="Calibri"/>
        <w:sz w:val="24"/>
        <w:szCs w:val="24"/>
      </w:rPr>
      <w:fldChar w:fldCharType="end"/>
    </w:r>
  </w:p>
  <w:p w14:paraId="1684F1B6" w14:textId="77777777" w:rsidR="008042F2" w:rsidRPr="00A23DD0" w:rsidRDefault="008042F2" w:rsidP="008042F2">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0" w:lineRule="exact"/>
      <w:ind w:right="360"/>
      <w:jc w:val="center"/>
      <w:textAlignment w:val="center"/>
      <w:rPr>
        <w:rFonts w:ascii="Calibri" w:hAnsi="Calibri" w:cs="DINPro"/>
        <w:spacing w:val="5"/>
        <w:sz w:val="18"/>
        <w:szCs w:val="18"/>
      </w:rPr>
    </w:pPr>
    <w:r w:rsidRPr="00A23DD0">
      <w:rPr>
        <w:rFonts w:ascii="Calibri" w:hAnsi="Calibri" w:cs="DINPro"/>
        <w:spacing w:val="5"/>
        <w:sz w:val="18"/>
        <w:szCs w:val="18"/>
      </w:rPr>
      <w:t>Zorgnet</w:t>
    </w:r>
    <w:r w:rsidR="007849E7">
      <w:rPr>
        <w:rFonts w:ascii="Calibri" w:hAnsi="Calibri" w:cs="DINPro"/>
        <w:spacing w:val="5"/>
        <w:sz w:val="18"/>
        <w:szCs w:val="18"/>
      </w:rPr>
      <w:t>-Icuro</w:t>
    </w:r>
    <w:r w:rsidRPr="00A23DD0">
      <w:rPr>
        <w:rFonts w:ascii="Calibri" w:hAnsi="Calibri" w:cs="DINPro"/>
        <w:spacing w:val="5"/>
        <w:sz w:val="18"/>
        <w:szCs w:val="18"/>
      </w:rPr>
      <w:t xml:space="preserve"> vzw  –  </w:t>
    </w:r>
    <w:proofErr w:type="spellStart"/>
    <w:r w:rsidRPr="00A23DD0">
      <w:rPr>
        <w:rFonts w:ascii="Calibri" w:hAnsi="Calibri" w:cs="DINPro"/>
        <w:spacing w:val="5"/>
        <w:sz w:val="18"/>
        <w:szCs w:val="18"/>
      </w:rPr>
      <w:t>Guimardstraat</w:t>
    </w:r>
    <w:proofErr w:type="spellEnd"/>
    <w:r w:rsidRPr="00A23DD0">
      <w:rPr>
        <w:rFonts w:ascii="Calibri" w:hAnsi="Calibri" w:cs="DINPro"/>
        <w:spacing w:val="5"/>
        <w:sz w:val="18"/>
        <w:szCs w:val="18"/>
      </w:rPr>
      <w:t xml:space="preserve"> 1, 1040 Brussel  –  ondernemingsnr. 417659828</w:t>
    </w:r>
  </w:p>
  <w:p w14:paraId="05399D73" w14:textId="77777777" w:rsidR="00926B07" w:rsidRPr="008042F2" w:rsidRDefault="008042F2" w:rsidP="008042F2">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line="280" w:lineRule="exact"/>
      <w:jc w:val="center"/>
      <w:textAlignment w:val="center"/>
      <w:rPr>
        <w:rStyle w:val="Bodytekst"/>
        <w:rFonts w:ascii="Calibri" w:hAnsi="Calibri" w:cs="DINPro"/>
        <w:spacing w:val="5"/>
        <w:sz w:val="18"/>
        <w:szCs w:val="18"/>
      </w:rPr>
    </w:pPr>
    <w:r w:rsidRPr="00A23DD0">
      <w:rPr>
        <w:rFonts w:ascii="Calibri" w:hAnsi="Calibri" w:cs="DINPro"/>
        <w:spacing w:val="5"/>
        <w:sz w:val="18"/>
        <w:szCs w:val="18"/>
      </w:rPr>
      <w:t>www.zorgneticuro.be  –  post@zorgneticuro.be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F056" w14:textId="27AD1993" w:rsidR="00AB1E65" w:rsidRPr="00AB1E65" w:rsidRDefault="00AB1E65" w:rsidP="00826F78">
    <w:pPr>
      <w:spacing w:after="80"/>
      <w:rPr>
        <w:rFonts w:ascii="Arial" w:hAnsi="Arial" w:cs="Arial"/>
        <w:i/>
      </w:rPr>
    </w:pPr>
    <w:r w:rsidRPr="00AB1E65">
      <w:rPr>
        <w:rFonts w:ascii="Arial" w:hAnsi="Arial" w:cs="Arial"/>
        <w:i/>
      </w:rPr>
      <w:t>Zorgnet</w:t>
    </w:r>
    <w:r w:rsidR="004C1C92">
      <w:rPr>
        <w:rFonts w:ascii="Arial" w:hAnsi="Arial" w:cs="Arial"/>
        <w:i/>
      </w:rPr>
      <w:t>-</w:t>
    </w:r>
    <w:r w:rsidR="00650E55">
      <w:rPr>
        <w:rFonts w:ascii="Arial" w:hAnsi="Arial" w:cs="Arial"/>
        <w:i/>
      </w:rPr>
      <w:t>Icuro</w:t>
    </w:r>
    <w:r w:rsidRPr="00AB1E65">
      <w:rPr>
        <w:rFonts w:ascii="Arial" w:hAnsi="Arial" w:cs="Arial"/>
        <w:i/>
      </w:rPr>
      <w:t xml:space="preserve"> vzw  |  </w:t>
    </w:r>
    <w:proofErr w:type="spellStart"/>
    <w:r w:rsidRPr="00AB1E65">
      <w:rPr>
        <w:rFonts w:ascii="Arial" w:hAnsi="Arial" w:cs="Arial"/>
        <w:i/>
      </w:rPr>
      <w:t>Guimardstraat</w:t>
    </w:r>
    <w:proofErr w:type="spellEnd"/>
    <w:r w:rsidRPr="00AB1E65">
      <w:rPr>
        <w:rFonts w:ascii="Arial" w:hAnsi="Arial" w:cs="Arial"/>
        <w:i/>
      </w:rPr>
      <w:t xml:space="preserve"> 1, 1040 Brussel</w:t>
    </w:r>
  </w:p>
  <w:p w14:paraId="479AE630" w14:textId="77777777" w:rsidR="00AB1E65" w:rsidRPr="00AB1E65" w:rsidRDefault="00AB1E65" w:rsidP="00AB1E65">
    <w:pPr>
      <w:spacing w:after="120"/>
      <w:rPr>
        <w:rFonts w:ascii="Arial" w:hAnsi="Arial" w:cs="Arial"/>
        <w:i/>
        <w:iCs/>
      </w:rPr>
    </w:pPr>
    <w:r w:rsidRPr="00AB1E65">
      <w:rPr>
        <w:rFonts w:ascii="Arial" w:hAnsi="Arial" w:cs="Arial"/>
        <w:i/>
      </w:rPr>
      <w:t>T. 02 511 80 08  |  F. 02 513 52 69  |  post@zorgnetvlaanderen.be  |  www.zorgnetvlaanderen.be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AADF9" w14:textId="77777777" w:rsidR="0007590A" w:rsidRDefault="0007590A">
      <w:r>
        <w:separator/>
      </w:r>
    </w:p>
  </w:footnote>
  <w:footnote w:type="continuationSeparator" w:id="0">
    <w:p w14:paraId="501123B4" w14:textId="77777777" w:rsidR="0007590A" w:rsidRDefault="000759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2A59" w14:textId="77777777" w:rsidR="00650E55" w:rsidRDefault="00650E5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2331D" w14:textId="00013939" w:rsidR="008D1308" w:rsidRDefault="008D1308" w:rsidP="008D1308">
    <w:pPr>
      <w:pStyle w:val="Koptekst"/>
      <w:tabs>
        <w:tab w:val="clear" w:pos="8640"/>
        <w:tab w:val="right" w:pos="9923"/>
      </w:tabs>
      <w:ind w:left="-1418"/>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5980B" w14:textId="56D00519" w:rsidR="00577085" w:rsidRPr="00DB20AA" w:rsidRDefault="006F2B8A" w:rsidP="004F4190">
    <w:pPr>
      <w:pStyle w:val="Koptekst"/>
      <w:tabs>
        <w:tab w:val="clear" w:pos="8640"/>
        <w:tab w:val="right" w:pos="13154"/>
      </w:tabs>
      <w:ind w:left="-1418"/>
    </w:pPr>
    <w:r>
      <w:rPr>
        <w:rStyle w:val="PlatteteksteersteinspringingChar"/>
        <w:noProof/>
      </w:rPr>
      <w:drawing>
        <wp:inline distT="0" distB="0" distL="0" distR="0" wp14:anchorId="05606CEC" wp14:editId="5F3F4F3B">
          <wp:extent cx="2254250" cy="2025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4250" cy="2025650"/>
                  </a:xfrm>
                  <a:prstGeom prst="rect">
                    <a:avLst/>
                  </a:prstGeom>
                  <a:noFill/>
                  <a:ln>
                    <a:noFill/>
                  </a:ln>
                </pic:spPr>
              </pic:pic>
            </a:graphicData>
          </a:graphic>
        </wp:inline>
      </w:drawing>
    </w:r>
    <w:r w:rsidR="00DB20AA">
      <w:tab/>
    </w:r>
    <w:r w:rsidR="00DB20AA">
      <w:tab/>
    </w:r>
    <w:r w:rsidR="00DB20AA">
      <w:rPr>
        <w:noProof/>
      </w:rPr>
      <w:drawing>
        <wp:inline distT="0" distB="0" distL="0" distR="0" wp14:anchorId="10DF89C2" wp14:editId="6AB48D7F">
          <wp:extent cx="2247900" cy="1835150"/>
          <wp:effectExtent l="0" t="0" r="0" b="0"/>
          <wp:docPr id="1" name="Picture 1" descr="TrajectZiekenhuisnet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jectZiekenhuisnetwerk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900" cy="1835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2543E8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B65EBA3A"/>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9AF07CC4"/>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773A8234"/>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39B6615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6892B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DA3CF2"/>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AE48D6"/>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CFA53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CC2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F64B8"/>
    <w:multiLevelType w:val="multilevel"/>
    <w:tmpl w:val="A224A8A4"/>
    <w:lvl w:ilvl="0">
      <w:start w:val="1"/>
      <w:numFmt w:val="decimal"/>
      <w:pStyle w:val="Kop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FF3509"/>
    <w:multiLevelType w:val="singleLevel"/>
    <w:tmpl w:val="DC3ED730"/>
    <w:lvl w:ilvl="0">
      <w:start w:val="1"/>
      <w:numFmt w:val="bullet"/>
      <w:pStyle w:val="Lijstopsomteken"/>
      <w:lvlText w:val=""/>
      <w:lvlJc w:val="left"/>
      <w:pPr>
        <w:tabs>
          <w:tab w:val="num" w:pos="1512"/>
        </w:tabs>
        <w:ind w:left="1512" w:right="1512" w:hanging="432"/>
      </w:pPr>
      <w:rPr>
        <w:rFonts w:ascii="Wingdings" w:hAnsi="Wingdings" w:hint="default"/>
        <w:sz w:val="16"/>
      </w:rPr>
    </w:lvl>
  </w:abstractNum>
  <w:abstractNum w:abstractNumId="12" w15:restartNumberingAfterBreak="0">
    <w:nsid w:val="606E2665"/>
    <w:multiLevelType w:val="singleLevel"/>
    <w:tmpl w:val="3CA85B82"/>
    <w:lvl w:ilvl="0">
      <w:numFmt w:val="bullet"/>
      <w:lvlText w:val="-"/>
      <w:lvlJc w:val="left"/>
      <w:pPr>
        <w:tabs>
          <w:tab w:val="num" w:pos="1770"/>
        </w:tabs>
        <w:ind w:left="1770" w:hanging="360"/>
      </w:pPr>
      <w:rPr>
        <w:rFonts w:hint="default"/>
      </w:rPr>
    </w:lvl>
  </w:abstractNum>
  <w:abstractNum w:abstractNumId="13" w15:restartNumberingAfterBreak="0">
    <w:nsid w:val="765D2F3F"/>
    <w:multiLevelType w:val="singleLevel"/>
    <w:tmpl w:val="6CF20B7A"/>
    <w:lvl w:ilvl="0">
      <w:numFmt w:val="bullet"/>
      <w:lvlText w:val="-"/>
      <w:lvlJc w:val="left"/>
      <w:pPr>
        <w:tabs>
          <w:tab w:val="num" w:pos="1770"/>
        </w:tabs>
        <w:ind w:left="1770" w:hanging="360"/>
      </w:pPr>
      <w:rPr>
        <w:rFonts w:hint="default"/>
      </w:rPr>
    </w:lvl>
  </w:abstractNum>
  <w:abstractNum w:abstractNumId="14" w15:restartNumberingAfterBreak="0">
    <w:nsid w:val="782C73F5"/>
    <w:multiLevelType w:val="singleLevel"/>
    <w:tmpl w:val="92A4171E"/>
    <w:lvl w:ilvl="0">
      <w:start w:val="1"/>
      <w:numFmt w:val="decimal"/>
      <w:pStyle w:val="Lijstnummering"/>
      <w:lvlText w:val="%1."/>
      <w:lvlJc w:val="left"/>
      <w:pPr>
        <w:tabs>
          <w:tab w:val="num" w:pos="1512"/>
        </w:tabs>
        <w:ind w:left="1512" w:right="1512" w:hanging="432"/>
      </w:pPr>
      <w:rPr>
        <w:b/>
        <w:i w:val="0"/>
      </w:rPr>
    </w:lvl>
  </w:abstractNum>
  <w:num w:numId="1" w16cid:durableId="1419985506">
    <w:abstractNumId w:val="12"/>
  </w:num>
  <w:num w:numId="2" w16cid:durableId="1607738043">
    <w:abstractNumId w:val="13"/>
  </w:num>
  <w:num w:numId="3" w16cid:durableId="1875731999">
    <w:abstractNumId w:val="9"/>
  </w:num>
  <w:num w:numId="4" w16cid:durableId="1052270066">
    <w:abstractNumId w:val="8"/>
  </w:num>
  <w:num w:numId="5" w16cid:durableId="1613169778">
    <w:abstractNumId w:val="11"/>
  </w:num>
  <w:num w:numId="6" w16cid:durableId="1429497462">
    <w:abstractNumId w:val="14"/>
  </w:num>
  <w:num w:numId="7" w16cid:durableId="694965514">
    <w:abstractNumId w:val="7"/>
  </w:num>
  <w:num w:numId="8" w16cid:durableId="1272862676">
    <w:abstractNumId w:val="6"/>
  </w:num>
  <w:num w:numId="9" w16cid:durableId="767654429">
    <w:abstractNumId w:val="5"/>
  </w:num>
  <w:num w:numId="10" w16cid:durableId="954211629">
    <w:abstractNumId w:val="4"/>
  </w:num>
  <w:num w:numId="11" w16cid:durableId="1084305525">
    <w:abstractNumId w:val="3"/>
  </w:num>
  <w:num w:numId="12" w16cid:durableId="1788349571">
    <w:abstractNumId w:val="2"/>
  </w:num>
  <w:num w:numId="13" w16cid:durableId="1607469933">
    <w:abstractNumId w:val="1"/>
  </w:num>
  <w:num w:numId="14" w16cid:durableId="865094447">
    <w:abstractNumId w:val="0"/>
  </w:num>
  <w:num w:numId="15" w16cid:durableId="7984966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ctiveWritingStyle w:appName="MSWord" w:lang="nl-NL" w:vendorID="1" w:dllVersion="512" w:checkStyle="1"/>
  <w:activeWritingStyle w:appName="MSWord" w:lang="nl-BE" w:vendorID="1"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Type w:val="letter"/>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F98"/>
    <w:rsid w:val="00001DE0"/>
    <w:rsid w:val="00002E0C"/>
    <w:rsid w:val="00005BBA"/>
    <w:rsid w:val="00014084"/>
    <w:rsid w:val="00023AD3"/>
    <w:rsid w:val="00030141"/>
    <w:rsid w:val="00040A2C"/>
    <w:rsid w:val="0004237E"/>
    <w:rsid w:val="000449D2"/>
    <w:rsid w:val="00067F75"/>
    <w:rsid w:val="0007590A"/>
    <w:rsid w:val="00087C1B"/>
    <w:rsid w:val="000D4AC6"/>
    <w:rsid w:val="000F194E"/>
    <w:rsid w:val="000F54F0"/>
    <w:rsid w:val="00114297"/>
    <w:rsid w:val="00121DD3"/>
    <w:rsid w:val="00154AE1"/>
    <w:rsid w:val="00161ED8"/>
    <w:rsid w:val="00167E38"/>
    <w:rsid w:val="001D10F3"/>
    <w:rsid w:val="0020614E"/>
    <w:rsid w:val="00217EEB"/>
    <w:rsid w:val="00221E64"/>
    <w:rsid w:val="00232AC6"/>
    <w:rsid w:val="0023781C"/>
    <w:rsid w:val="0024563A"/>
    <w:rsid w:val="002478C7"/>
    <w:rsid w:val="00253F1A"/>
    <w:rsid w:val="00265D71"/>
    <w:rsid w:val="00270773"/>
    <w:rsid w:val="002714BB"/>
    <w:rsid w:val="00281A7F"/>
    <w:rsid w:val="002D6659"/>
    <w:rsid w:val="00313A53"/>
    <w:rsid w:val="0033411E"/>
    <w:rsid w:val="003361DD"/>
    <w:rsid w:val="003474DF"/>
    <w:rsid w:val="003677EB"/>
    <w:rsid w:val="00371BF6"/>
    <w:rsid w:val="00380D46"/>
    <w:rsid w:val="0038651E"/>
    <w:rsid w:val="0039395A"/>
    <w:rsid w:val="003D3697"/>
    <w:rsid w:val="003F1648"/>
    <w:rsid w:val="00411500"/>
    <w:rsid w:val="00411F98"/>
    <w:rsid w:val="0042088D"/>
    <w:rsid w:val="00423CCD"/>
    <w:rsid w:val="00431877"/>
    <w:rsid w:val="004334E9"/>
    <w:rsid w:val="00436D55"/>
    <w:rsid w:val="00437EFF"/>
    <w:rsid w:val="00451C9E"/>
    <w:rsid w:val="00455A70"/>
    <w:rsid w:val="00460255"/>
    <w:rsid w:val="00463158"/>
    <w:rsid w:val="00485C2E"/>
    <w:rsid w:val="004A2160"/>
    <w:rsid w:val="004A32C7"/>
    <w:rsid w:val="004C09D0"/>
    <w:rsid w:val="004C1C92"/>
    <w:rsid w:val="004C4771"/>
    <w:rsid w:val="004D59B3"/>
    <w:rsid w:val="004F0B09"/>
    <w:rsid w:val="004F4190"/>
    <w:rsid w:val="005404D1"/>
    <w:rsid w:val="00553688"/>
    <w:rsid w:val="005754F4"/>
    <w:rsid w:val="00577085"/>
    <w:rsid w:val="00577368"/>
    <w:rsid w:val="00597389"/>
    <w:rsid w:val="005A136B"/>
    <w:rsid w:val="005B3849"/>
    <w:rsid w:val="005C0701"/>
    <w:rsid w:val="005C2B67"/>
    <w:rsid w:val="005C658C"/>
    <w:rsid w:val="005D4910"/>
    <w:rsid w:val="005E5EDD"/>
    <w:rsid w:val="006146D0"/>
    <w:rsid w:val="00630526"/>
    <w:rsid w:val="00630D96"/>
    <w:rsid w:val="00630E0A"/>
    <w:rsid w:val="00634BF7"/>
    <w:rsid w:val="006476B2"/>
    <w:rsid w:val="00650E55"/>
    <w:rsid w:val="00651B6E"/>
    <w:rsid w:val="00666D88"/>
    <w:rsid w:val="00691151"/>
    <w:rsid w:val="00691B19"/>
    <w:rsid w:val="006948F8"/>
    <w:rsid w:val="006C3850"/>
    <w:rsid w:val="006D2DB0"/>
    <w:rsid w:val="006D788B"/>
    <w:rsid w:val="006E403E"/>
    <w:rsid w:val="006F0E31"/>
    <w:rsid w:val="006F2B8A"/>
    <w:rsid w:val="00702D54"/>
    <w:rsid w:val="007138EF"/>
    <w:rsid w:val="00715F91"/>
    <w:rsid w:val="007332D0"/>
    <w:rsid w:val="0074156C"/>
    <w:rsid w:val="00746160"/>
    <w:rsid w:val="00752820"/>
    <w:rsid w:val="007664A8"/>
    <w:rsid w:val="007849E7"/>
    <w:rsid w:val="00785BD8"/>
    <w:rsid w:val="007B10B1"/>
    <w:rsid w:val="007B7895"/>
    <w:rsid w:val="007C636E"/>
    <w:rsid w:val="007C67D3"/>
    <w:rsid w:val="007E31C6"/>
    <w:rsid w:val="007E38AE"/>
    <w:rsid w:val="007E4F43"/>
    <w:rsid w:val="007E50F5"/>
    <w:rsid w:val="00800D6A"/>
    <w:rsid w:val="008042F2"/>
    <w:rsid w:val="00826F78"/>
    <w:rsid w:val="008524B0"/>
    <w:rsid w:val="0087786E"/>
    <w:rsid w:val="0088485B"/>
    <w:rsid w:val="00886323"/>
    <w:rsid w:val="008A2B93"/>
    <w:rsid w:val="008A47B6"/>
    <w:rsid w:val="008D1308"/>
    <w:rsid w:val="008D4FE9"/>
    <w:rsid w:val="008E117B"/>
    <w:rsid w:val="008E6D27"/>
    <w:rsid w:val="008F04F3"/>
    <w:rsid w:val="008F155A"/>
    <w:rsid w:val="008F4A14"/>
    <w:rsid w:val="008F6C9E"/>
    <w:rsid w:val="00926B07"/>
    <w:rsid w:val="0092772E"/>
    <w:rsid w:val="00937616"/>
    <w:rsid w:val="00951C94"/>
    <w:rsid w:val="00965496"/>
    <w:rsid w:val="009A39FF"/>
    <w:rsid w:val="009A6137"/>
    <w:rsid w:val="009A61F9"/>
    <w:rsid w:val="009D4AFD"/>
    <w:rsid w:val="009E69F6"/>
    <w:rsid w:val="00A02FDB"/>
    <w:rsid w:val="00A324F2"/>
    <w:rsid w:val="00A460B0"/>
    <w:rsid w:val="00A47D26"/>
    <w:rsid w:val="00A6022B"/>
    <w:rsid w:val="00A611CE"/>
    <w:rsid w:val="00A838C4"/>
    <w:rsid w:val="00A866B5"/>
    <w:rsid w:val="00AA5218"/>
    <w:rsid w:val="00AB1E65"/>
    <w:rsid w:val="00AB2F5F"/>
    <w:rsid w:val="00AB609C"/>
    <w:rsid w:val="00AB6320"/>
    <w:rsid w:val="00AD3B5F"/>
    <w:rsid w:val="00AE50B2"/>
    <w:rsid w:val="00B059FA"/>
    <w:rsid w:val="00B324D6"/>
    <w:rsid w:val="00B46A13"/>
    <w:rsid w:val="00B471DF"/>
    <w:rsid w:val="00B562DC"/>
    <w:rsid w:val="00B619E7"/>
    <w:rsid w:val="00B67468"/>
    <w:rsid w:val="00B828CE"/>
    <w:rsid w:val="00B9479B"/>
    <w:rsid w:val="00BB6E29"/>
    <w:rsid w:val="00BC2731"/>
    <w:rsid w:val="00BC5368"/>
    <w:rsid w:val="00BD31B2"/>
    <w:rsid w:val="00BE155C"/>
    <w:rsid w:val="00BF350D"/>
    <w:rsid w:val="00C07149"/>
    <w:rsid w:val="00C147AD"/>
    <w:rsid w:val="00C34765"/>
    <w:rsid w:val="00C564C7"/>
    <w:rsid w:val="00C62E9D"/>
    <w:rsid w:val="00C74790"/>
    <w:rsid w:val="00CA17B1"/>
    <w:rsid w:val="00CE41CD"/>
    <w:rsid w:val="00CE7AE9"/>
    <w:rsid w:val="00CF070D"/>
    <w:rsid w:val="00CF29B1"/>
    <w:rsid w:val="00D2512A"/>
    <w:rsid w:val="00D4116D"/>
    <w:rsid w:val="00D42E15"/>
    <w:rsid w:val="00D96689"/>
    <w:rsid w:val="00DB0DDD"/>
    <w:rsid w:val="00DB14F9"/>
    <w:rsid w:val="00DB1A49"/>
    <w:rsid w:val="00DB20AA"/>
    <w:rsid w:val="00DB7CA9"/>
    <w:rsid w:val="00DC45D9"/>
    <w:rsid w:val="00DC4AB7"/>
    <w:rsid w:val="00DE3114"/>
    <w:rsid w:val="00DF05BE"/>
    <w:rsid w:val="00DF1623"/>
    <w:rsid w:val="00E217FE"/>
    <w:rsid w:val="00E30DE6"/>
    <w:rsid w:val="00E372DA"/>
    <w:rsid w:val="00E4203A"/>
    <w:rsid w:val="00E43289"/>
    <w:rsid w:val="00E566F7"/>
    <w:rsid w:val="00E74072"/>
    <w:rsid w:val="00E837A7"/>
    <w:rsid w:val="00E9781C"/>
    <w:rsid w:val="00EC032F"/>
    <w:rsid w:val="00EC2308"/>
    <w:rsid w:val="00EC3F68"/>
    <w:rsid w:val="00EE009A"/>
    <w:rsid w:val="00EE7179"/>
    <w:rsid w:val="00EF0AE9"/>
    <w:rsid w:val="00F23D49"/>
    <w:rsid w:val="00F30FE3"/>
    <w:rsid w:val="00F36260"/>
    <w:rsid w:val="00F46CDB"/>
    <w:rsid w:val="00F77E92"/>
    <w:rsid w:val="00FB13DA"/>
    <w:rsid w:val="00FD686B"/>
    <w:rsid w:val="00FE66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BB4DD80"/>
  <w14:defaultImageDpi w14:val="300"/>
  <w15:chartTrackingRefBased/>
  <w15:docId w15:val="{EF1C10AD-9B5F-4B34-B34D-86110B40A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7616"/>
    <w:rPr>
      <w:lang w:val="nl-NL" w:eastAsia="nl-NL"/>
    </w:rPr>
  </w:style>
  <w:style w:type="paragraph" w:styleId="Kop1">
    <w:name w:val="heading 1"/>
    <w:basedOn w:val="Kop-basis"/>
    <w:next w:val="Plattetekst"/>
    <w:qFormat/>
    <w:rsid w:val="004A32C7"/>
    <w:pPr>
      <w:numPr>
        <w:numId w:val="15"/>
      </w:numPr>
      <w:outlineLvl w:val="0"/>
    </w:pPr>
    <w:rPr>
      <w:rFonts w:ascii="Calibri" w:hAnsi="Calibri"/>
      <w:b/>
      <w:sz w:val="24"/>
      <w:lang w:val="fr-FR"/>
    </w:rPr>
  </w:style>
  <w:style w:type="paragraph" w:styleId="Kop2">
    <w:name w:val="heading 2"/>
    <w:basedOn w:val="Kop-basis"/>
    <w:next w:val="Plattetekst"/>
    <w:qFormat/>
    <w:rsid w:val="008F04F3"/>
    <w:pPr>
      <w:spacing w:line="200" w:lineRule="atLeast"/>
      <w:outlineLvl w:val="1"/>
    </w:pPr>
    <w:rPr>
      <w:b/>
      <w:spacing w:val="-6"/>
      <w:sz w:val="18"/>
    </w:rPr>
  </w:style>
  <w:style w:type="paragraph" w:styleId="Kop3">
    <w:name w:val="heading 3"/>
    <w:basedOn w:val="Kop-basis"/>
    <w:next w:val="Plattetekst"/>
    <w:link w:val="Kop3Char"/>
    <w:qFormat/>
    <w:rsid w:val="008F04F3"/>
    <w:pPr>
      <w:spacing w:line="200" w:lineRule="atLeast"/>
      <w:outlineLvl w:val="2"/>
    </w:pPr>
    <w:rPr>
      <w:spacing w:val="-6"/>
      <w:sz w:val="18"/>
    </w:rPr>
  </w:style>
  <w:style w:type="paragraph" w:styleId="Kop4">
    <w:name w:val="heading 4"/>
    <w:basedOn w:val="Kop-basis"/>
    <w:next w:val="Plattetekst"/>
    <w:qFormat/>
    <w:rsid w:val="008F04F3"/>
    <w:pPr>
      <w:spacing w:after="220"/>
      <w:outlineLvl w:val="3"/>
    </w:pPr>
    <w:rPr>
      <w:rFonts w:ascii="Times New Roman" w:hAnsi="Times New Roman"/>
      <w:i/>
      <w:spacing w:val="-2"/>
    </w:rPr>
  </w:style>
  <w:style w:type="paragraph" w:styleId="Kop5">
    <w:name w:val="heading 5"/>
    <w:basedOn w:val="Kop-basis"/>
    <w:next w:val="Plattetekst"/>
    <w:qFormat/>
    <w:rsid w:val="008F04F3"/>
    <w:pPr>
      <w:outlineLvl w:val="4"/>
    </w:pPr>
    <w:rPr>
      <w:rFonts w:ascii="Times New Roman" w:hAnsi="Times New Roman"/>
      <w:i/>
      <w:spacing w:val="-2"/>
    </w:rPr>
  </w:style>
  <w:style w:type="paragraph" w:styleId="Kop6">
    <w:name w:val="heading 6"/>
    <w:basedOn w:val="Kop-basis"/>
    <w:next w:val="Plattetekst"/>
    <w:qFormat/>
    <w:rsid w:val="008F04F3"/>
    <w:pPr>
      <w:ind w:left="1080"/>
      <w:outlineLvl w:val="5"/>
    </w:pPr>
    <w:rPr>
      <w:b/>
      <w:spacing w:val="-4"/>
      <w:sz w:val="18"/>
    </w:rPr>
  </w:style>
  <w:style w:type="paragraph" w:styleId="Kop7">
    <w:name w:val="heading 7"/>
    <w:basedOn w:val="Standaard"/>
    <w:next w:val="Standaard"/>
    <w:qFormat/>
    <w:rsid w:val="008F04F3"/>
    <w:pPr>
      <w:spacing w:before="240" w:after="60"/>
      <w:outlineLvl w:val="6"/>
    </w:pPr>
    <w:rPr>
      <w:sz w:val="24"/>
      <w:szCs w:val="24"/>
    </w:rPr>
  </w:style>
  <w:style w:type="paragraph" w:styleId="Kop8">
    <w:name w:val="heading 8"/>
    <w:basedOn w:val="Standaard"/>
    <w:next w:val="Standaard"/>
    <w:qFormat/>
    <w:rsid w:val="008F04F3"/>
    <w:pPr>
      <w:spacing w:before="240" w:after="60"/>
      <w:outlineLvl w:val="7"/>
    </w:pPr>
    <w:rPr>
      <w:i/>
      <w:iCs/>
      <w:sz w:val="24"/>
      <w:szCs w:val="24"/>
    </w:rPr>
  </w:style>
  <w:style w:type="paragraph" w:styleId="Kop9">
    <w:name w:val="heading 9"/>
    <w:basedOn w:val="Standaard"/>
    <w:next w:val="Standaard"/>
    <w:qFormat/>
    <w:rsid w:val="008F04F3"/>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basis">
    <w:name w:val="Kop - basis"/>
    <w:basedOn w:val="Plattetekst"/>
    <w:next w:val="Plattetekst"/>
    <w:semiHidden/>
    <w:rsid w:val="008F04F3"/>
    <w:pPr>
      <w:keepNext/>
      <w:keepLines/>
      <w:spacing w:after="0"/>
    </w:pPr>
    <w:rPr>
      <w:rFonts w:ascii="Arial" w:hAnsi="Arial"/>
      <w:spacing w:val="-10"/>
      <w:kern w:val="20"/>
    </w:rPr>
  </w:style>
  <w:style w:type="paragraph" w:styleId="Plattetekst">
    <w:name w:val="Body Text"/>
    <w:basedOn w:val="Standaard"/>
    <w:semiHidden/>
    <w:rsid w:val="008F04F3"/>
    <w:pPr>
      <w:spacing w:after="220" w:line="220" w:lineRule="atLeast"/>
      <w:ind w:left="835"/>
    </w:pPr>
  </w:style>
  <w:style w:type="character" w:customStyle="1" w:styleId="Bodytekst">
    <w:name w:val="Bodytekst"/>
    <w:rsid w:val="00F77E92"/>
    <w:rPr>
      <w:rFonts w:ascii="Arial" w:hAnsi="Arial"/>
      <w:lang w:val="nl-NL"/>
    </w:rPr>
  </w:style>
  <w:style w:type="character" w:styleId="Hyperlink">
    <w:name w:val="Hyperlink"/>
    <w:uiPriority w:val="99"/>
    <w:rsid w:val="008F04F3"/>
    <w:rPr>
      <w:color w:val="0000FF"/>
      <w:u w:val="single"/>
      <w:lang w:val="nl-NL"/>
    </w:rPr>
  </w:style>
  <w:style w:type="paragraph" w:styleId="Koptekst">
    <w:name w:val="header"/>
    <w:basedOn w:val="Standaard"/>
    <w:semiHidden/>
    <w:rsid w:val="008F04F3"/>
    <w:pPr>
      <w:tabs>
        <w:tab w:val="center" w:pos="4320"/>
        <w:tab w:val="right" w:pos="8640"/>
      </w:tabs>
    </w:pPr>
    <w:rPr>
      <w:i/>
    </w:rPr>
  </w:style>
  <w:style w:type="paragraph" w:styleId="Voettekst">
    <w:name w:val="footer"/>
    <w:basedOn w:val="Standaard"/>
    <w:semiHidden/>
    <w:rsid w:val="008F04F3"/>
    <w:pPr>
      <w:tabs>
        <w:tab w:val="center" w:pos="4320"/>
        <w:tab w:val="right" w:pos="8640"/>
      </w:tabs>
    </w:pPr>
  </w:style>
  <w:style w:type="character" w:styleId="Paginanummer">
    <w:name w:val="page number"/>
    <w:semiHidden/>
    <w:rsid w:val="008F04F3"/>
    <w:rPr>
      <w:lang w:val="nl-NL"/>
    </w:rPr>
  </w:style>
  <w:style w:type="paragraph" w:styleId="Aanhef">
    <w:name w:val="Salutation"/>
    <w:basedOn w:val="Standaard"/>
    <w:next w:val="Onderwerpregel"/>
    <w:semiHidden/>
    <w:rsid w:val="008F04F3"/>
    <w:pPr>
      <w:spacing w:before="220" w:after="220"/>
      <w:ind w:left="835"/>
    </w:pPr>
  </w:style>
  <w:style w:type="paragraph" w:customStyle="1" w:styleId="Onderwerpregel">
    <w:name w:val="Onderwerpregel"/>
    <w:basedOn w:val="Standaard"/>
    <w:next w:val="Plattetekst"/>
    <w:semiHidden/>
    <w:rsid w:val="008F04F3"/>
    <w:pPr>
      <w:spacing w:after="220"/>
      <w:ind w:left="835"/>
    </w:pPr>
    <w:rPr>
      <w:rFonts w:ascii="Arial" w:hAnsi="Arial"/>
      <w:b/>
      <w:spacing w:val="-6"/>
      <w:sz w:val="18"/>
    </w:rPr>
  </w:style>
  <w:style w:type="paragraph" w:customStyle="1" w:styleId="CC-lijst">
    <w:name w:val="CC-lijst"/>
    <w:basedOn w:val="Standaard"/>
    <w:semiHidden/>
    <w:rsid w:val="008F04F3"/>
    <w:pPr>
      <w:keepLines/>
      <w:ind w:left="1195" w:hanging="360"/>
    </w:pPr>
  </w:style>
  <w:style w:type="paragraph" w:styleId="Handtekening">
    <w:name w:val="Signature"/>
    <w:basedOn w:val="Standaard"/>
    <w:next w:val="Handtekeningfunctie"/>
    <w:semiHidden/>
    <w:rsid w:val="008F04F3"/>
    <w:pPr>
      <w:keepNext/>
      <w:spacing w:before="880"/>
    </w:pPr>
  </w:style>
  <w:style w:type="paragraph" w:customStyle="1" w:styleId="Handtekeningfunctie">
    <w:name w:val="Handtekening functie"/>
    <w:basedOn w:val="Handtekening"/>
    <w:next w:val="Handtekeningbedrijf"/>
    <w:semiHidden/>
    <w:rsid w:val="008F04F3"/>
    <w:pPr>
      <w:spacing w:before="0"/>
    </w:pPr>
  </w:style>
  <w:style w:type="paragraph" w:customStyle="1" w:styleId="Handtekeningbedrijf">
    <w:name w:val="Handtekening bedrijf"/>
    <w:basedOn w:val="Handtekening"/>
    <w:next w:val="Referentieparaaf"/>
    <w:semiHidden/>
    <w:rsid w:val="008F04F3"/>
    <w:pPr>
      <w:spacing w:before="0"/>
    </w:pPr>
  </w:style>
  <w:style w:type="paragraph" w:customStyle="1" w:styleId="Referentieparaaf">
    <w:name w:val="Referentieparaaf"/>
    <w:basedOn w:val="Standaard"/>
    <w:next w:val="Bijlage"/>
    <w:semiHidden/>
    <w:rsid w:val="008F04F3"/>
    <w:pPr>
      <w:keepNext/>
      <w:keepLines/>
      <w:spacing w:before="220"/>
    </w:pPr>
  </w:style>
  <w:style w:type="paragraph" w:customStyle="1" w:styleId="Bijlage">
    <w:name w:val="Bijlage"/>
    <w:basedOn w:val="Standaard"/>
    <w:next w:val="CC-lijst"/>
    <w:semiHidden/>
    <w:rsid w:val="008F04F3"/>
    <w:pPr>
      <w:keepNext/>
      <w:keepLines/>
      <w:spacing w:before="220" w:after="880"/>
      <w:ind w:left="835"/>
    </w:pPr>
  </w:style>
  <w:style w:type="paragraph" w:customStyle="1" w:styleId="Bedrijfsnaam">
    <w:name w:val="Bedrijfsnaam"/>
    <w:basedOn w:val="Standaard"/>
    <w:next w:val="Datum"/>
    <w:semiHidden/>
    <w:rsid w:val="008F04F3"/>
    <w:pPr>
      <w:spacing w:before="100" w:after="600" w:line="600" w:lineRule="atLeast"/>
    </w:pPr>
    <w:rPr>
      <w:spacing w:val="-34"/>
      <w:sz w:val="60"/>
    </w:rPr>
  </w:style>
  <w:style w:type="paragraph" w:styleId="Datum">
    <w:name w:val="Date"/>
    <w:basedOn w:val="Standaard"/>
    <w:next w:val="Naamadresbinnenin"/>
    <w:semiHidden/>
    <w:rsid w:val="008F04F3"/>
    <w:pPr>
      <w:spacing w:after="260" w:line="220" w:lineRule="atLeast"/>
    </w:pPr>
  </w:style>
  <w:style w:type="paragraph" w:customStyle="1" w:styleId="Naamadresbinnenin">
    <w:name w:val="Naam adres binnenin"/>
    <w:basedOn w:val="Standaard"/>
    <w:semiHidden/>
    <w:rsid w:val="00630D96"/>
    <w:pPr>
      <w:spacing w:before="220"/>
      <w:ind w:left="835"/>
    </w:pPr>
  </w:style>
  <w:style w:type="character" w:styleId="Nadruk">
    <w:name w:val="Emphasis"/>
    <w:qFormat/>
    <w:rsid w:val="008F04F3"/>
    <w:rPr>
      <w:rFonts w:ascii="Arial" w:hAnsi="Arial"/>
      <w:b/>
      <w:spacing w:val="-10"/>
    </w:rPr>
  </w:style>
  <w:style w:type="paragraph" w:styleId="Lijst">
    <w:name w:val="List"/>
    <w:basedOn w:val="Plattetekst"/>
    <w:semiHidden/>
    <w:rsid w:val="008F04F3"/>
    <w:pPr>
      <w:ind w:left="1512" w:hanging="432"/>
    </w:pPr>
  </w:style>
  <w:style w:type="paragraph" w:customStyle="1" w:styleId="Verzendinstructies">
    <w:name w:val="Verzendinstructies"/>
    <w:basedOn w:val="Standaard"/>
    <w:next w:val="Naamadresbinnenin"/>
    <w:semiHidden/>
    <w:rsid w:val="008F04F3"/>
    <w:pPr>
      <w:spacing w:before="220"/>
      <w:ind w:left="835"/>
    </w:pPr>
    <w:rPr>
      <w:caps/>
    </w:rPr>
  </w:style>
  <w:style w:type="paragraph" w:customStyle="1" w:styleId="Referentieregel">
    <w:name w:val="Referentieregel"/>
    <w:basedOn w:val="Standaard"/>
    <w:next w:val="Verzendinstructies"/>
    <w:semiHidden/>
    <w:rsid w:val="008F04F3"/>
    <w:pPr>
      <w:spacing w:before="220"/>
      <w:ind w:left="835"/>
    </w:pPr>
  </w:style>
  <w:style w:type="paragraph" w:customStyle="1" w:styleId="Slogan">
    <w:name w:val="Slogan"/>
    <w:basedOn w:val="Standaard"/>
    <w:semiHidden/>
    <w:rsid w:val="008F04F3"/>
    <w:pPr>
      <w:framePr w:w="5170" w:h="1685" w:hRule="exact" w:hSpace="187" w:vSpace="187" w:wrap="around" w:vAnchor="page" w:hAnchor="page" w:x="966" w:yAlign="bottom" w:anchorLock="1"/>
    </w:pPr>
    <w:rPr>
      <w:i/>
      <w:spacing w:val="-6"/>
      <w:sz w:val="24"/>
    </w:rPr>
  </w:style>
  <w:style w:type="paragraph" w:styleId="Lijstopsomteken">
    <w:name w:val="List Bullet"/>
    <w:basedOn w:val="Lijst"/>
    <w:autoRedefine/>
    <w:semiHidden/>
    <w:rsid w:val="008F04F3"/>
    <w:pPr>
      <w:numPr>
        <w:numId w:val="5"/>
      </w:numPr>
    </w:pPr>
  </w:style>
  <w:style w:type="paragraph" w:styleId="Lijstnummering">
    <w:name w:val="List Number"/>
    <w:basedOn w:val="Lijst"/>
    <w:semiHidden/>
    <w:rsid w:val="008F04F3"/>
    <w:pPr>
      <w:numPr>
        <w:numId w:val="6"/>
      </w:numPr>
    </w:pPr>
  </w:style>
  <w:style w:type="paragraph" w:styleId="Bijschrift">
    <w:name w:val="caption"/>
    <w:basedOn w:val="Standaard"/>
    <w:next w:val="Standaard"/>
    <w:qFormat/>
    <w:rsid w:val="008F04F3"/>
    <w:pPr>
      <w:spacing w:before="120" w:after="120"/>
    </w:pPr>
    <w:rPr>
      <w:b/>
      <w:bCs/>
    </w:rPr>
  </w:style>
  <w:style w:type="paragraph" w:styleId="Bloktekst">
    <w:name w:val="Block Text"/>
    <w:basedOn w:val="Standaard"/>
    <w:semiHidden/>
    <w:rsid w:val="008F04F3"/>
    <w:pPr>
      <w:spacing w:after="120"/>
      <w:ind w:left="1440" w:right="1440"/>
    </w:pPr>
  </w:style>
  <w:style w:type="paragraph" w:styleId="Bronvermelding">
    <w:name w:val="table of authorities"/>
    <w:basedOn w:val="Standaard"/>
    <w:next w:val="Standaard"/>
    <w:semiHidden/>
    <w:rsid w:val="008F04F3"/>
    <w:pPr>
      <w:ind w:left="200" w:hanging="200"/>
    </w:pPr>
  </w:style>
  <w:style w:type="paragraph" w:styleId="Documentstructuur">
    <w:name w:val="Document Map"/>
    <w:basedOn w:val="Standaard"/>
    <w:semiHidden/>
    <w:rsid w:val="008F04F3"/>
    <w:pPr>
      <w:shd w:val="clear" w:color="auto" w:fill="000080"/>
    </w:pPr>
    <w:rPr>
      <w:rFonts w:ascii="Tahoma" w:hAnsi="Tahoma" w:cs="Tahoma"/>
    </w:rPr>
  </w:style>
  <w:style w:type="character" w:styleId="Eindnootmarkering">
    <w:name w:val="endnote reference"/>
    <w:semiHidden/>
    <w:rsid w:val="008F04F3"/>
    <w:rPr>
      <w:vertAlign w:val="superscript"/>
      <w:lang w:val="nl-NL"/>
    </w:rPr>
  </w:style>
  <w:style w:type="paragraph" w:styleId="Eindnoottekst">
    <w:name w:val="endnote text"/>
    <w:basedOn w:val="Standaard"/>
    <w:semiHidden/>
    <w:rsid w:val="008F04F3"/>
  </w:style>
  <w:style w:type="character" w:styleId="GevolgdeHyperlink">
    <w:name w:val="FollowedHyperlink"/>
    <w:semiHidden/>
    <w:rsid w:val="008F04F3"/>
    <w:rPr>
      <w:color w:val="800080"/>
      <w:u w:val="single"/>
      <w:lang w:val="nl-NL"/>
    </w:rPr>
  </w:style>
  <w:style w:type="paragraph" w:customStyle="1" w:styleId="voorafopgemaakt">
    <w:name w:val="vooraf opgemaakt"/>
    <w:basedOn w:val="Standaard"/>
    <w:next w:val="Standaardinspringing"/>
    <w:semiHidden/>
    <w:rsid w:val="008F04F3"/>
    <w:pPr>
      <w:ind w:left="708"/>
    </w:pPr>
  </w:style>
  <w:style w:type="paragraph" w:styleId="Standaardinspringing">
    <w:name w:val="Normal Indent"/>
    <w:basedOn w:val="Standaard"/>
    <w:semiHidden/>
    <w:rsid w:val="008F04F3"/>
    <w:pPr>
      <w:ind w:left="708"/>
    </w:pPr>
  </w:style>
  <w:style w:type="character" w:styleId="HTML-acroniem">
    <w:name w:val="HTML Acronym"/>
    <w:semiHidden/>
    <w:rsid w:val="008F04F3"/>
    <w:rPr>
      <w:lang w:val="nl-NL"/>
    </w:rPr>
  </w:style>
  <w:style w:type="paragraph" w:styleId="HTML-adres">
    <w:name w:val="HTML Address"/>
    <w:basedOn w:val="Standaard"/>
    <w:semiHidden/>
    <w:rsid w:val="008F04F3"/>
    <w:rPr>
      <w:i/>
      <w:iCs/>
    </w:rPr>
  </w:style>
  <w:style w:type="character" w:styleId="HTML-citaat">
    <w:name w:val="HTML Cite"/>
    <w:semiHidden/>
    <w:rsid w:val="008F04F3"/>
    <w:rPr>
      <w:i/>
      <w:iCs/>
      <w:lang w:val="nl-NL"/>
    </w:rPr>
  </w:style>
  <w:style w:type="character" w:styleId="HTML-schrijfmachine">
    <w:name w:val="HTML Typewriter"/>
    <w:semiHidden/>
    <w:rsid w:val="008F04F3"/>
    <w:rPr>
      <w:rFonts w:ascii="Courier New" w:hAnsi="Courier New"/>
      <w:sz w:val="20"/>
      <w:szCs w:val="20"/>
      <w:lang w:val="nl-NL"/>
    </w:rPr>
  </w:style>
  <w:style w:type="character" w:styleId="HTML-toetsenbord">
    <w:name w:val="HTML Keyboard"/>
    <w:semiHidden/>
    <w:rsid w:val="008F04F3"/>
    <w:rPr>
      <w:rFonts w:ascii="Courier New" w:hAnsi="Courier New"/>
      <w:sz w:val="20"/>
      <w:szCs w:val="20"/>
      <w:lang w:val="nl-NL"/>
    </w:rPr>
  </w:style>
  <w:style w:type="character" w:styleId="HTML-voorbeeld">
    <w:name w:val="HTML Sample"/>
    <w:semiHidden/>
    <w:rsid w:val="008F04F3"/>
    <w:rPr>
      <w:rFonts w:ascii="Courier New" w:hAnsi="Courier New"/>
      <w:lang w:val="nl-NL"/>
    </w:rPr>
  </w:style>
  <w:style w:type="paragraph" w:styleId="Index1">
    <w:name w:val="index 1"/>
    <w:basedOn w:val="Standaard"/>
    <w:next w:val="Standaard"/>
    <w:autoRedefine/>
    <w:semiHidden/>
    <w:rsid w:val="008F04F3"/>
    <w:pPr>
      <w:ind w:left="200" w:hanging="200"/>
    </w:pPr>
  </w:style>
  <w:style w:type="paragraph" w:styleId="Index2">
    <w:name w:val="index 2"/>
    <w:basedOn w:val="Standaard"/>
    <w:next w:val="Standaard"/>
    <w:autoRedefine/>
    <w:semiHidden/>
    <w:rsid w:val="008F04F3"/>
    <w:pPr>
      <w:ind w:left="400" w:hanging="200"/>
    </w:pPr>
  </w:style>
  <w:style w:type="paragraph" w:styleId="Index3">
    <w:name w:val="index 3"/>
    <w:basedOn w:val="Standaard"/>
    <w:next w:val="Standaard"/>
    <w:autoRedefine/>
    <w:semiHidden/>
    <w:rsid w:val="008F04F3"/>
    <w:pPr>
      <w:ind w:left="600" w:hanging="200"/>
    </w:pPr>
  </w:style>
  <w:style w:type="paragraph" w:styleId="Index4">
    <w:name w:val="index 4"/>
    <w:basedOn w:val="Standaard"/>
    <w:next w:val="Standaard"/>
    <w:autoRedefine/>
    <w:semiHidden/>
    <w:rsid w:val="008F04F3"/>
    <w:pPr>
      <w:ind w:left="800" w:hanging="200"/>
    </w:pPr>
  </w:style>
  <w:style w:type="paragraph" w:styleId="Index5">
    <w:name w:val="index 5"/>
    <w:basedOn w:val="Standaard"/>
    <w:next w:val="Standaard"/>
    <w:autoRedefine/>
    <w:semiHidden/>
    <w:rsid w:val="008F04F3"/>
    <w:pPr>
      <w:ind w:left="1000" w:hanging="200"/>
    </w:pPr>
  </w:style>
  <w:style w:type="paragraph" w:styleId="Index6">
    <w:name w:val="index 6"/>
    <w:basedOn w:val="Standaard"/>
    <w:next w:val="Standaard"/>
    <w:autoRedefine/>
    <w:semiHidden/>
    <w:rsid w:val="008F04F3"/>
    <w:pPr>
      <w:ind w:left="1200" w:hanging="200"/>
    </w:pPr>
  </w:style>
  <w:style w:type="paragraph" w:styleId="Index7">
    <w:name w:val="index 7"/>
    <w:basedOn w:val="Standaard"/>
    <w:next w:val="Standaard"/>
    <w:autoRedefine/>
    <w:semiHidden/>
    <w:rsid w:val="008F04F3"/>
    <w:pPr>
      <w:ind w:left="1400" w:hanging="200"/>
    </w:pPr>
  </w:style>
  <w:style w:type="paragraph" w:styleId="Index8">
    <w:name w:val="index 8"/>
    <w:basedOn w:val="Standaard"/>
    <w:next w:val="Standaard"/>
    <w:autoRedefine/>
    <w:semiHidden/>
    <w:rsid w:val="008F04F3"/>
    <w:pPr>
      <w:ind w:left="1600" w:hanging="200"/>
    </w:pPr>
  </w:style>
  <w:style w:type="paragraph" w:styleId="Index9">
    <w:name w:val="index 9"/>
    <w:basedOn w:val="Standaard"/>
    <w:next w:val="Standaard"/>
    <w:autoRedefine/>
    <w:semiHidden/>
    <w:rsid w:val="008F04F3"/>
    <w:pPr>
      <w:ind w:left="1800" w:hanging="200"/>
    </w:pPr>
  </w:style>
  <w:style w:type="paragraph" w:styleId="Indexkop">
    <w:name w:val="index heading"/>
    <w:basedOn w:val="Standaard"/>
    <w:next w:val="Index1"/>
    <w:semiHidden/>
    <w:rsid w:val="008F04F3"/>
    <w:rPr>
      <w:rFonts w:ascii="Arial" w:hAnsi="Arial" w:cs="Arial"/>
      <w:b/>
      <w:bCs/>
    </w:rPr>
  </w:style>
  <w:style w:type="paragraph" w:styleId="Inhopg1">
    <w:name w:val="toc 1"/>
    <w:basedOn w:val="Standaard"/>
    <w:next w:val="Standaard"/>
    <w:autoRedefine/>
    <w:uiPriority w:val="39"/>
    <w:rsid w:val="008F04F3"/>
  </w:style>
  <w:style w:type="paragraph" w:styleId="Inhopg2">
    <w:name w:val="toc 2"/>
    <w:basedOn w:val="Standaard"/>
    <w:next w:val="Standaard"/>
    <w:autoRedefine/>
    <w:semiHidden/>
    <w:rsid w:val="008F04F3"/>
    <w:pPr>
      <w:ind w:left="200"/>
    </w:pPr>
  </w:style>
  <w:style w:type="paragraph" w:styleId="Inhopg3">
    <w:name w:val="toc 3"/>
    <w:basedOn w:val="Standaard"/>
    <w:next w:val="Standaard"/>
    <w:autoRedefine/>
    <w:semiHidden/>
    <w:rsid w:val="008F04F3"/>
    <w:pPr>
      <w:ind w:left="400"/>
    </w:pPr>
  </w:style>
  <w:style w:type="paragraph" w:styleId="Inhopg4">
    <w:name w:val="toc 4"/>
    <w:basedOn w:val="Standaard"/>
    <w:next w:val="Standaard"/>
    <w:autoRedefine/>
    <w:semiHidden/>
    <w:rsid w:val="008F04F3"/>
    <w:pPr>
      <w:ind w:left="600"/>
    </w:pPr>
  </w:style>
  <w:style w:type="paragraph" w:styleId="Inhopg5">
    <w:name w:val="toc 5"/>
    <w:basedOn w:val="Standaard"/>
    <w:next w:val="Standaard"/>
    <w:autoRedefine/>
    <w:semiHidden/>
    <w:rsid w:val="008F04F3"/>
    <w:pPr>
      <w:ind w:left="800"/>
    </w:pPr>
  </w:style>
  <w:style w:type="paragraph" w:styleId="Inhopg6">
    <w:name w:val="toc 6"/>
    <w:basedOn w:val="Standaard"/>
    <w:next w:val="Standaard"/>
    <w:autoRedefine/>
    <w:semiHidden/>
    <w:rsid w:val="008F04F3"/>
    <w:pPr>
      <w:ind w:left="1000"/>
    </w:pPr>
  </w:style>
  <w:style w:type="paragraph" w:styleId="Inhopg7">
    <w:name w:val="toc 7"/>
    <w:basedOn w:val="Standaard"/>
    <w:next w:val="Standaard"/>
    <w:autoRedefine/>
    <w:semiHidden/>
    <w:rsid w:val="008F04F3"/>
    <w:pPr>
      <w:ind w:left="1200"/>
    </w:pPr>
  </w:style>
  <w:style w:type="paragraph" w:styleId="Inhopg8">
    <w:name w:val="toc 8"/>
    <w:basedOn w:val="Standaard"/>
    <w:next w:val="Standaard"/>
    <w:autoRedefine/>
    <w:semiHidden/>
    <w:rsid w:val="008F04F3"/>
    <w:pPr>
      <w:ind w:left="1400"/>
    </w:pPr>
  </w:style>
  <w:style w:type="paragraph" w:styleId="Inhopg9">
    <w:name w:val="toc 9"/>
    <w:basedOn w:val="Standaard"/>
    <w:next w:val="Standaard"/>
    <w:autoRedefine/>
    <w:semiHidden/>
    <w:rsid w:val="008F04F3"/>
    <w:pPr>
      <w:ind w:left="1600"/>
    </w:pPr>
  </w:style>
  <w:style w:type="paragraph" w:styleId="Kopbronvermelding">
    <w:name w:val="toa heading"/>
    <w:basedOn w:val="Standaard"/>
    <w:next w:val="Standaard"/>
    <w:semiHidden/>
    <w:rsid w:val="008F04F3"/>
    <w:pPr>
      <w:spacing w:before="120"/>
    </w:pPr>
    <w:rPr>
      <w:rFonts w:ascii="Arial" w:hAnsi="Arial" w:cs="Arial"/>
      <w:b/>
      <w:bCs/>
      <w:sz w:val="24"/>
      <w:szCs w:val="24"/>
    </w:rPr>
  </w:style>
  <w:style w:type="paragraph" w:styleId="Lijst2">
    <w:name w:val="List 2"/>
    <w:basedOn w:val="Standaard"/>
    <w:semiHidden/>
    <w:rsid w:val="008F04F3"/>
    <w:pPr>
      <w:ind w:left="566" w:hanging="283"/>
    </w:pPr>
  </w:style>
  <w:style w:type="paragraph" w:styleId="Lijst3">
    <w:name w:val="List 3"/>
    <w:basedOn w:val="Standaard"/>
    <w:semiHidden/>
    <w:rsid w:val="008F04F3"/>
    <w:pPr>
      <w:ind w:left="849" w:hanging="283"/>
    </w:pPr>
  </w:style>
  <w:style w:type="paragraph" w:styleId="Lijst4">
    <w:name w:val="List 4"/>
    <w:basedOn w:val="Standaard"/>
    <w:semiHidden/>
    <w:rsid w:val="008F04F3"/>
    <w:pPr>
      <w:ind w:left="1132" w:hanging="283"/>
    </w:pPr>
  </w:style>
  <w:style w:type="paragraph" w:styleId="Lijst5">
    <w:name w:val="List 5"/>
    <w:basedOn w:val="Standaard"/>
    <w:semiHidden/>
    <w:rsid w:val="008F04F3"/>
    <w:pPr>
      <w:ind w:left="1415" w:hanging="283"/>
    </w:pPr>
  </w:style>
  <w:style w:type="paragraph" w:styleId="Lijstmetafbeeldingen">
    <w:name w:val="table of figures"/>
    <w:basedOn w:val="Standaard"/>
    <w:next w:val="Standaard"/>
    <w:semiHidden/>
    <w:rsid w:val="008F04F3"/>
    <w:pPr>
      <w:ind w:left="400" w:hanging="400"/>
    </w:pPr>
  </w:style>
  <w:style w:type="paragraph" w:styleId="Lijstopsomteken2">
    <w:name w:val="List Bullet 2"/>
    <w:basedOn w:val="Standaard"/>
    <w:autoRedefine/>
    <w:semiHidden/>
    <w:rsid w:val="008F04F3"/>
    <w:pPr>
      <w:numPr>
        <w:numId w:val="7"/>
      </w:numPr>
    </w:pPr>
  </w:style>
  <w:style w:type="paragraph" w:styleId="Lijstopsomteken3">
    <w:name w:val="List Bullet 3"/>
    <w:basedOn w:val="Standaard"/>
    <w:autoRedefine/>
    <w:semiHidden/>
    <w:rsid w:val="008F04F3"/>
    <w:pPr>
      <w:numPr>
        <w:numId w:val="8"/>
      </w:numPr>
    </w:pPr>
  </w:style>
  <w:style w:type="paragraph" w:styleId="Lijstopsomteken4">
    <w:name w:val="List Bullet 4"/>
    <w:basedOn w:val="Standaard"/>
    <w:autoRedefine/>
    <w:semiHidden/>
    <w:rsid w:val="008F04F3"/>
    <w:pPr>
      <w:numPr>
        <w:numId w:val="9"/>
      </w:numPr>
    </w:pPr>
  </w:style>
  <w:style w:type="paragraph" w:styleId="Lijstopsomteken5">
    <w:name w:val="List Bullet 5"/>
    <w:basedOn w:val="Standaard"/>
    <w:autoRedefine/>
    <w:semiHidden/>
    <w:rsid w:val="008F04F3"/>
    <w:pPr>
      <w:numPr>
        <w:numId w:val="10"/>
      </w:numPr>
    </w:pPr>
  </w:style>
  <w:style w:type="paragraph" w:styleId="Lijstnummering2">
    <w:name w:val="List Number 2"/>
    <w:basedOn w:val="Standaard"/>
    <w:semiHidden/>
    <w:rsid w:val="008F04F3"/>
    <w:pPr>
      <w:numPr>
        <w:numId w:val="11"/>
      </w:numPr>
    </w:pPr>
  </w:style>
  <w:style w:type="paragraph" w:styleId="Lijstnummering3">
    <w:name w:val="List Number 3"/>
    <w:basedOn w:val="Standaard"/>
    <w:semiHidden/>
    <w:rsid w:val="008F04F3"/>
    <w:pPr>
      <w:numPr>
        <w:numId w:val="12"/>
      </w:numPr>
    </w:pPr>
  </w:style>
  <w:style w:type="paragraph" w:styleId="Lijstnummering4">
    <w:name w:val="List Number 4"/>
    <w:basedOn w:val="Standaard"/>
    <w:semiHidden/>
    <w:rsid w:val="008F04F3"/>
    <w:pPr>
      <w:numPr>
        <w:numId w:val="13"/>
      </w:numPr>
    </w:pPr>
  </w:style>
  <w:style w:type="paragraph" w:styleId="Lijstnummering5">
    <w:name w:val="List Number 5"/>
    <w:basedOn w:val="Standaard"/>
    <w:semiHidden/>
    <w:rsid w:val="008F04F3"/>
    <w:pPr>
      <w:numPr>
        <w:numId w:val="14"/>
      </w:numPr>
    </w:pPr>
  </w:style>
  <w:style w:type="paragraph" w:styleId="Lijstvoortzetting">
    <w:name w:val="List Continue"/>
    <w:basedOn w:val="Standaard"/>
    <w:semiHidden/>
    <w:rsid w:val="008F04F3"/>
    <w:pPr>
      <w:spacing w:after="120"/>
      <w:ind w:left="283"/>
    </w:pPr>
  </w:style>
  <w:style w:type="paragraph" w:styleId="Lijstvoortzetting2">
    <w:name w:val="List Continue 2"/>
    <w:basedOn w:val="Standaard"/>
    <w:semiHidden/>
    <w:rsid w:val="008F04F3"/>
    <w:pPr>
      <w:spacing w:after="120"/>
      <w:ind w:left="566"/>
    </w:pPr>
  </w:style>
  <w:style w:type="paragraph" w:styleId="Lijstvoortzetting3">
    <w:name w:val="List Continue 3"/>
    <w:basedOn w:val="Standaard"/>
    <w:semiHidden/>
    <w:rsid w:val="008F04F3"/>
    <w:pPr>
      <w:spacing w:after="120"/>
      <w:ind w:left="849"/>
    </w:pPr>
  </w:style>
  <w:style w:type="paragraph" w:styleId="Lijstvoortzetting4">
    <w:name w:val="List Continue 4"/>
    <w:basedOn w:val="Standaard"/>
    <w:semiHidden/>
    <w:rsid w:val="008F04F3"/>
    <w:pPr>
      <w:spacing w:after="120"/>
      <w:ind w:left="1132"/>
    </w:pPr>
  </w:style>
  <w:style w:type="paragraph" w:styleId="Lijstvoortzetting5">
    <w:name w:val="List Continue 5"/>
    <w:basedOn w:val="Standaard"/>
    <w:semiHidden/>
    <w:rsid w:val="008F04F3"/>
    <w:pPr>
      <w:spacing w:after="120"/>
      <w:ind w:left="1415"/>
    </w:pPr>
  </w:style>
  <w:style w:type="paragraph" w:styleId="Macrotekst">
    <w:name w:val="macro"/>
    <w:semiHidden/>
    <w:rsid w:val="008F04F3"/>
    <w:pPr>
      <w:tabs>
        <w:tab w:val="left" w:pos="480"/>
        <w:tab w:val="left" w:pos="960"/>
        <w:tab w:val="left" w:pos="1440"/>
        <w:tab w:val="left" w:pos="1920"/>
        <w:tab w:val="left" w:pos="2400"/>
        <w:tab w:val="left" w:pos="2880"/>
        <w:tab w:val="left" w:pos="3360"/>
        <w:tab w:val="left" w:pos="3840"/>
        <w:tab w:val="left" w:pos="4320"/>
      </w:tabs>
      <w:ind w:left="840" w:right="-360"/>
    </w:pPr>
    <w:rPr>
      <w:rFonts w:ascii="Courier New" w:hAnsi="Courier New" w:cs="Courier New"/>
      <w:lang w:val="nl-NL" w:eastAsia="en-US"/>
    </w:rPr>
  </w:style>
  <w:style w:type="paragraph" w:styleId="Normaalweb">
    <w:name w:val="Normal (Web)"/>
    <w:basedOn w:val="Standaard"/>
    <w:semiHidden/>
    <w:rsid w:val="008F04F3"/>
    <w:rPr>
      <w:sz w:val="24"/>
      <w:szCs w:val="24"/>
    </w:rPr>
  </w:style>
  <w:style w:type="paragraph" w:styleId="Notitiekop">
    <w:name w:val="Note Heading"/>
    <w:basedOn w:val="Standaard"/>
    <w:next w:val="Standaard"/>
    <w:semiHidden/>
    <w:rsid w:val="008F04F3"/>
  </w:style>
  <w:style w:type="paragraph" w:styleId="Plattetekst2">
    <w:name w:val="Body Text 2"/>
    <w:basedOn w:val="Standaard"/>
    <w:semiHidden/>
    <w:rsid w:val="008F04F3"/>
    <w:pPr>
      <w:spacing w:after="120" w:line="480" w:lineRule="auto"/>
    </w:pPr>
  </w:style>
  <w:style w:type="paragraph" w:styleId="Plattetekst3">
    <w:name w:val="Body Text 3"/>
    <w:basedOn w:val="Standaard"/>
    <w:semiHidden/>
    <w:rsid w:val="008F04F3"/>
    <w:pPr>
      <w:spacing w:after="120"/>
    </w:pPr>
    <w:rPr>
      <w:sz w:val="16"/>
      <w:szCs w:val="16"/>
    </w:rPr>
  </w:style>
  <w:style w:type="paragraph" w:styleId="Platteteksteersteinspringing">
    <w:name w:val="Body Text First Indent"/>
    <w:basedOn w:val="Plattetekst"/>
    <w:link w:val="PlatteteksteersteinspringingChar"/>
    <w:semiHidden/>
    <w:rsid w:val="008F04F3"/>
    <w:pPr>
      <w:spacing w:after="120" w:line="240" w:lineRule="auto"/>
      <w:ind w:left="840" w:firstLine="210"/>
    </w:pPr>
  </w:style>
  <w:style w:type="paragraph" w:styleId="Plattetekstinspringen">
    <w:name w:val="Body Text Indent"/>
    <w:basedOn w:val="Standaard"/>
    <w:semiHidden/>
    <w:rsid w:val="008F04F3"/>
    <w:pPr>
      <w:spacing w:after="120"/>
      <w:ind w:left="283"/>
    </w:pPr>
  </w:style>
  <w:style w:type="paragraph" w:styleId="Platteteksteersteinspringing2">
    <w:name w:val="Body Text First Indent 2"/>
    <w:basedOn w:val="Plattetekstinspringen"/>
    <w:semiHidden/>
    <w:rsid w:val="008F04F3"/>
    <w:pPr>
      <w:ind w:firstLine="210"/>
    </w:pPr>
  </w:style>
  <w:style w:type="paragraph" w:styleId="Plattetekstinspringen2">
    <w:name w:val="Body Text Indent 2"/>
    <w:basedOn w:val="Standaard"/>
    <w:semiHidden/>
    <w:rsid w:val="008F04F3"/>
    <w:pPr>
      <w:spacing w:after="120" w:line="480" w:lineRule="auto"/>
      <w:ind w:left="283"/>
    </w:pPr>
  </w:style>
  <w:style w:type="paragraph" w:styleId="Plattetekstinspringen3">
    <w:name w:val="Body Text Indent 3"/>
    <w:basedOn w:val="Standaard"/>
    <w:semiHidden/>
    <w:rsid w:val="008F04F3"/>
    <w:pPr>
      <w:spacing w:after="120"/>
      <w:ind w:left="283"/>
    </w:pPr>
    <w:rPr>
      <w:sz w:val="16"/>
      <w:szCs w:val="16"/>
    </w:rPr>
  </w:style>
  <w:style w:type="character" w:styleId="Regelnummer">
    <w:name w:val="line number"/>
    <w:semiHidden/>
    <w:rsid w:val="008F04F3"/>
    <w:rPr>
      <w:lang w:val="nl-NL"/>
    </w:rPr>
  </w:style>
  <w:style w:type="paragraph" w:styleId="Ondertitel">
    <w:name w:val="Subtitle"/>
    <w:basedOn w:val="Standaard"/>
    <w:qFormat/>
    <w:rsid w:val="008F04F3"/>
    <w:pPr>
      <w:spacing w:after="60"/>
      <w:jc w:val="center"/>
      <w:outlineLvl w:val="1"/>
    </w:pPr>
    <w:rPr>
      <w:rFonts w:ascii="Arial" w:hAnsi="Arial" w:cs="Arial"/>
      <w:sz w:val="24"/>
      <w:szCs w:val="24"/>
    </w:rPr>
  </w:style>
  <w:style w:type="paragraph" w:styleId="Tekstopmerking">
    <w:name w:val="annotation text"/>
    <w:basedOn w:val="Standaard"/>
    <w:semiHidden/>
    <w:rsid w:val="008F04F3"/>
  </w:style>
  <w:style w:type="paragraph" w:styleId="Titel">
    <w:name w:val="Title"/>
    <w:basedOn w:val="Standaard"/>
    <w:qFormat/>
    <w:rsid w:val="008F04F3"/>
    <w:pPr>
      <w:spacing w:before="240" w:after="60"/>
      <w:jc w:val="center"/>
      <w:outlineLvl w:val="0"/>
    </w:pPr>
    <w:rPr>
      <w:rFonts w:ascii="Arial" w:hAnsi="Arial" w:cs="Arial"/>
      <w:b/>
      <w:bCs/>
      <w:kern w:val="28"/>
      <w:sz w:val="32"/>
      <w:szCs w:val="32"/>
    </w:rPr>
  </w:style>
  <w:style w:type="character" w:styleId="Verwijzingopmerking">
    <w:name w:val="annotation reference"/>
    <w:semiHidden/>
    <w:rsid w:val="008F04F3"/>
    <w:rPr>
      <w:sz w:val="16"/>
      <w:szCs w:val="16"/>
      <w:lang w:val="nl-NL"/>
    </w:rPr>
  </w:style>
  <w:style w:type="character" w:styleId="Voetnootmarkering">
    <w:name w:val="footnote reference"/>
    <w:semiHidden/>
    <w:rsid w:val="008F04F3"/>
    <w:rPr>
      <w:vertAlign w:val="superscript"/>
      <w:lang w:val="nl-NL"/>
    </w:rPr>
  </w:style>
  <w:style w:type="paragraph" w:styleId="Voetnoottekst">
    <w:name w:val="footnote text"/>
    <w:basedOn w:val="Standaard"/>
    <w:semiHidden/>
    <w:rsid w:val="008F04F3"/>
  </w:style>
  <w:style w:type="character" w:styleId="Zwaar">
    <w:name w:val="Strong"/>
    <w:qFormat/>
    <w:rsid w:val="008F04F3"/>
    <w:rPr>
      <w:b/>
      <w:bCs/>
      <w:lang w:val="nl-NL"/>
    </w:rPr>
  </w:style>
  <w:style w:type="paragraph" w:styleId="HTML-voorafopgemaakt">
    <w:name w:val="HTML Preformatted"/>
    <w:basedOn w:val="Standaard"/>
    <w:semiHidden/>
    <w:rsid w:val="008F04F3"/>
    <w:rPr>
      <w:rFonts w:ascii="Courier New" w:hAnsi="Courier New" w:cs="Courier New"/>
    </w:rPr>
  </w:style>
  <w:style w:type="character" w:styleId="HTMLCode">
    <w:name w:val="HTML Code"/>
    <w:semiHidden/>
    <w:rsid w:val="008F04F3"/>
    <w:rPr>
      <w:rFonts w:ascii="Courier New" w:hAnsi="Courier New" w:cs="Courier New"/>
      <w:sz w:val="20"/>
      <w:szCs w:val="20"/>
      <w:lang w:val="nl-NL"/>
    </w:rPr>
  </w:style>
  <w:style w:type="character" w:styleId="HTMLDefinition">
    <w:name w:val="HTML Definition"/>
    <w:semiHidden/>
    <w:rsid w:val="008F04F3"/>
    <w:rPr>
      <w:i/>
      <w:iCs/>
      <w:lang w:val="nl-NL"/>
    </w:rPr>
  </w:style>
  <w:style w:type="character" w:styleId="HTMLVariable">
    <w:name w:val="HTML Variable"/>
    <w:semiHidden/>
    <w:rsid w:val="008F04F3"/>
    <w:rPr>
      <w:i/>
      <w:iCs/>
      <w:lang w:val="nl-NL"/>
    </w:rPr>
  </w:style>
  <w:style w:type="paragraph" w:styleId="Tekstzonderopmaak">
    <w:name w:val="Plain Text"/>
    <w:basedOn w:val="Standaard"/>
    <w:semiHidden/>
    <w:rsid w:val="008F04F3"/>
    <w:rPr>
      <w:rFonts w:ascii="Courier New" w:hAnsi="Courier New" w:cs="Courier New"/>
    </w:rPr>
  </w:style>
  <w:style w:type="paragraph" w:customStyle="1" w:styleId="Faxkoptekst">
    <w:name w:val="Faxkoptekst"/>
    <w:basedOn w:val="Standaard"/>
    <w:semiHidden/>
    <w:rsid w:val="00937616"/>
    <w:pPr>
      <w:spacing w:before="240" w:after="60"/>
    </w:pPr>
  </w:style>
  <w:style w:type="paragraph" w:customStyle="1" w:styleId="NormalParagraphStyle">
    <w:name w:val="NormalParagraphStyle"/>
    <w:basedOn w:val="Standaard"/>
    <w:semiHidden/>
    <w:rsid w:val="00937616"/>
    <w:pPr>
      <w:autoSpaceDE w:val="0"/>
      <w:autoSpaceDN w:val="0"/>
      <w:adjustRightInd w:val="0"/>
      <w:spacing w:line="288" w:lineRule="auto"/>
      <w:textAlignment w:val="center"/>
    </w:pPr>
    <w:rPr>
      <w:rFonts w:ascii="Times-Roman" w:hAnsi="Times-Roman" w:cs="Times-Roman"/>
      <w:color w:val="000000"/>
      <w:sz w:val="24"/>
      <w:szCs w:val="24"/>
    </w:rPr>
  </w:style>
  <w:style w:type="character" w:customStyle="1" w:styleId="Titelverslag">
    <w:name w:val="Titel verslag"/>
    <w:rsid w:val="00AB609C"/>
    <w:rPr>
      <w:rFonts w:ascii="Arial" w:hAnsi="Arial"/>
      <w:b/>
      <w:bCs/>
      <w:sz w:val="36"/>
      <w:lang w:val="nl-NL"/>
    </w:rPr>
  </w:style>
  <w:style w:type="paragraph" w:customStyle="1" w:styleId="Tussentitel">
    <w:name w:val="Tussentitel"/>
    <w:basedOn w:val="Standaard"/>
    <w:rsid w:val="00AB609C"/>
    <w:pPr>
      <w:autoSpaceDE w:val="0"/>
      <w:autoSpaceDN w:val="0"/>
      <w:adjustRightInd w:val="0"/>
      <w:spacing w:line="288" w:lineRule="auto"/>
      <w:textAlignment w:val="center"/>
    </w:pPr>
    <w:rPr>
      <w:sz w:val="24"/>
      <w:szCs w:val="24"/>
    </w:rPr>
  </w:style>
  <w:style w:type="paragraph" w:styleId="Kopvaninhoudsopgave">
    <w:name w:val="TOC Heading"/>
    <w:basedOn w:val="Kop1"/>
    <w:next w:val="Standaard"/>
    <w:uiPriority w:val="39"/>
    <w:unhideWhenUsed/>
    <w:qFormat/>
    <w:rsid w:val="004A32C7"/>
    <w:pPr>
      <w:numPr>
        <w:numId w:val="0"/>
      </w:numPr>
      <w:spacing w:before="240" w:line="259" w:lineRule="auto"/>
      <w:outlineLvl w:val="9"/>
    </w:pPr>
    <w:rPr>
      <w:rFonts w:ascii="Calibri Light" w:hAnsi="Calibri Light"/>
      <w:b w:val="0"/>
      <w:color w:val="2F5496"/>
      <w:spacing w:val="0"/>
      <w:kern w:val="0"/>
      <w:sz w:val="32"/>
      <w:szCs w:val="32"/>
      <w:lang w:val="en-US" w:eastAsia="en-US"/>
    </w:rPr>
  </w:style>
  <w:style w:type="character" w:customStyle="1" w:styleId="Kop3Char">
    <w:name w:val="Kop 3 Char"/>
    <w:basedOn w:val="Standaardalinea-lettertype"/>
    <w:link w:val="Kop3"/>
    <w:rsid w:val="008D1308"/>
    <w:rPr>
      <w:rFonts w:ascii="Arial" w:hAnsi="Arial"/>
      <w:spacing w:val="-6"/>
      <w:kern w:val="20"/>
      <w:sz w:val="18"/>
      <w:lang w:val="nl-NL" w:eastAsia="nl-NL"/>
    </w:rPr>
  </w:style>
  <w:style w:type="character" w:customStyle="1" w:styleId="PlatteteksteersteinspringingChar">
    <w:name w:val="Platte tekst eerste inspringing Char"/>
    <w:basedOn w:val="Standaardalinea-lettertype"/>
    <w:link w:val="Platteteksteersteinspringing"/>
    <w:semiHidden/>
    <w:rsid w:val="006F2B8A"/>
    <w:rPr>
      <w:lang w:val="nl-NL" w:eastAsia="nl-NL"/>
    </w:rPr>
  </w:style>
  <w:style w:type="table" w:styleId="Tabelraster">
    <w:name w:val="Table Grid"/>
    <w:basedOn w:val="Standaardtabel"/>
    <w:uiPriority w:val="39"/>
    <w:rsid w:val="00121DD3"/>
    <w:rPr>
      <w:rFonts w:asciiTheme="minorHAnsi" w:eastAsiaTheme="minorHAnsi" w:hAnsiTheme="minorHAnsi" w:cstheme="minorBid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jura.kluwer.be/secure/documentview.aspx?id=ln2884&amp;anchor=ln2884-27&amp;bron=doc"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jura.kluwer.be/secure/documentview.aspx?id=ln2884&amp;anchor=ln2884-43&amp;bron=doc"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1037</Words>
  <Characters>7164</Characters>
  <Application>Microsoft Office Word</Application>
  <DocSecurity>4</DocSecurity>
  <Lines>59</Lines>
  <Paragraphs>16</Paragraphs>
  <ScaleCrop>false</ScaleCrop>
  <HeadingPairs>
    <vt:vector size="6" baseType="variant">
      <vt:variant>
        <vt:lpstr>Title</vt:lpstr>
      </vt:variant>
      <vt:variant>
        <vt:i4>1</vt:i4>
      </vt:variant>
      <vt:variant>
        <vt:lpstr>Titel</vt:lpstr>
      </vt:variant>
      <vt:variant>
        <vt:i4>1</vt:i4>
      </vt:variant>
      <vt:variant>
        <vt:lpstr>Koppen</vt:lpstr>
      </vt:variant>
      <vt:variant>
        <vt:i4>2</vt:i4>
      </vt:variant>
    </vt:vector>
  </HeadingPairs>
  <TitlesOfParts>
    <vt:vector size="4" baseType="lpstr">
      <vt:lpstr>VERTROUWELIJK</vt:lpstr>
      <vt:lpstr>VERTROUWELIJK</vt:lpstr>
      <vt:lpstr>Een tussentitel</vt:lpstr>
      <vt:lpstr>Nieuwe tussentitel</vt:lpstr>
    </vt:vector>
  </TitlesOfParts>
  <Company>HABO</Company>
  <LinksUpToDate>false</LinksUpToDate>
  <CharactersWithSpaces>8185</CharactersWithSpaces>
  <SharedDoc>false</SharedDoc>
  <HLinks>
    <vt:vector size="12" baseType="variant">
      <vt:variant>
        <vt:i4>2228234</vt:i4>
      </vt:variant>
      <vt:variant>
        <vt:i4>11</vt:i4>
      </vt:variant>
      <vt:variant>
        <vt:i4>0</vt:i4>
      </vt:variant>
      <vt:variant>
        <vt:i4>5</vt:i4>
      </vt:variant>
      <vt:variant>
        <vt:lpwstr/>
      </vt:variant>
      <vt:variant>
        <vt:lpwstr>_Toc7182561</vt:lpwstr>
      </vt:variant>
      <vt:variant>
        <vt:i4>2228234</vt:i4>
      </vt:variant>
      <vt:variant>
        <vt:i4>5</vt:i4>
      </vt:variant>
      <vt:variant>
        <vt:i4>0</vt:i4>
      </vt:variant>
      <vt:variant>
        <vt:i4>5</vt:i4>
      </vt:variant>
      <vt:variant>
        <vt:lpwstr/>
      </vt:variant>
      <vt:variant>
        <vt:lpwstr>_Toc7182560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VERTROUWELIJK</dc:title>
  <dc:subject/>
  <dc:creator>pieter demeester</dc:creator>
  <cp:keywords/>
  <dc:description/>
  <cp:lastModifiedBy>Jens De Wulf</cp:lastModifiedBy>
  <cp:revision>2</cp:revision>
  <cp:lastPrinted>2019-03-19T15:17:00Z</cp:lastPrinted>
  <dcterms:created xsi:type="dcterms:W3CDTF">2022-04-19T13:10:00Z</dcterms:created>
  <dcterms:modified xsi:type="dcterms:W3CDTF">2022-04-19T13:10:00Z</dcterms:modified>
</cp:coreProperties>
</file>